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9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96"/>
      </w:tblGrid>
      <w:tr w:rsidR="002B0FB8" w:rsidTr="00380A66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:rsidR="0028513E" w:rsidRDefault="002B0FB8" w:rsidP="00555E81">
            <w:pPr>
              <w:jc w:val="center"/>
              <w:rPr>
                <w:sz w:val="28"/>
                <w:szCs w:val="28"/>
                <w:lang w:val="kk-KZ"/>
              </w:rPr>
            </w:pPr>
            <w:bookmarkStart w:id="0" w:name="_GoBack"/>
            <w:bookmarkEnd w:id="0"/>
            <w:r w:rsidRPr="002B0FB8">
              <w:rPr>
                <w:sz w:val="28"/>
                <w:szCs w:val="28"/>
              </w:rPr>
              <w:t xml:space="preserve">Приложение </w:t>
            </w:r>
            <w:r w:rsidR="0028513E">
              <w:rPr>
                <w:sz w:val="28"/>
                <w:szCs w:val="28"/>
                <w:lang w:val="kk-KZ"/>
              </w:rPr>
              <w:t>1</w:t>
            </w:r>
          </w:p>
          <w:p w:rsidR="003B29F3" w:rsidRDefault="002B0FB8" w:rsidP="00555E81">
            <w:pPr>
              <w:jc w:val="center"/>
              <w:rPr>
                <w:sz w:val="28"/>
                <w:szCs w:val="28"/>
                <w:lang w:val="kk-KZ"/>
              </w:rPr>
            </w:pPr>
            <w:r w:rsidRPr="002B0FB8">
              <w:rPr>
                <w:sz w:val="28"/>
                <w:szCs w:val="28"/>
              </w:rPr>
              <w:t>к приказу</w:t>
            </w:r>
            <w:r w:rsidR="0028513E">
              <w:rPr>
                <w:sz w:val="28"/>
                <w:szCs w:val="28"/>
                <w:lang w:val="kk-KZ"/>
              </w:rPr>
              <w:t xml:space="preserve"> </w:t>
            </w:r>
            <w:r w:rsidR="003B29F3">
              <w:rPr>
                <w:sz w:val="28"/>
                <w:szCs w:val="28"/>
                <w:lang w:val="kk-KZ"/>
              </w:rPr>
              <w:t>исполняющего обязанности</w:t>
            </w:r>
          </w:p>
          <w:p w:rsidR="0028513E" w:rsidRDefault="003B29F3" w:rsidP="00555E81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Министра финансов Республики Казахстан</w:t>
            </w:r>
          </w:p>
          <w:p w:rsidR="0028513E" w:rsidRDefault="0028513E" w:rsidP="00555E81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от «  » _______ 2020 года</w:t>
            </w:r>
          </w:p>
          <w:p w:rsidR="0028513E" w:rsidRDefault="0028513E" w:rsidP="00555E81">
            <w:pPr>
              <w:jc w:val="center"/>
              <w:rPr>
                <w:i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№____</w:t>
            </w:r>
          </w:p>
          <w:p w:rsidR="002B0FB8" w:rsidRDefault="002B0FB8" w:rsidP="00664407">
            <w:pPr>
              <w:rPr>
                <w:i/>
                <w:sz w:val="28"/>
                <w:szCs w:val="28"/>
                <w:lang w:val="kk-KZ"/>
              </w:rPr>
            </w:pPr>
          </w:p>
        </w:tc>
      </w:tr>
      <w:tr w:rsidR="001C455E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1C455E" w:rsidRDefault="0069683F">
            <w:pPr>
              <w:ind w:left="250"/>
            </w:pPr>
            <w:r>
              <w:rPr>
                <w:sz w:val="28"/>
              </w:rPr>
              <w:t>и.о Министра финансов</w:t>
            </w:r>
          </w:p>
          <w:p w:rsidR="001C455E" w:rsidRDefault="0069683F">
            <w:pPr>
              <w:ind w:left="250"/>
            </w:pPr>
            <w:r>
              <w:rPr>
                <w:sz w:val="28"/>
              </w:rPr>
              <w:t>от 31 января 2020 года</w:t>
            </w:r>
          </w:p>
          <w:p w:rsidR="001C455E" w:rsidRDefault="0069683F">
            <w:pPr>
              <w:ind w:left="250"/>
            </w:pPr>
            <w:r>
              <w:rPr>
                <w:sz w:val="28"/>
              </w:rPr>
              <w:t>№ 92</w:t>
            </w:r>
          </w:p>
        </w:tc>
      </w:tr>
    </w:tbl>
    <w:tbl>
      <w:tblPr>
        <w:tblW w:w="3686" w:type="dxa"/>
        <w:tblInd w:w="581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</w:tblGrid>
      <w:tr w:rsidR="0028513E" w:rsidRPr="00AB42DF" w:rsidTr="008E1D86"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13E" w:rsidRPr="00AB42DF" w:rsidRDefault="0028513E" w:rsidP="008E1D86">
            <w:pPr>
              <w:jc w:val="center"/>
              <w:rPr>
                <w:color w:val="000000"/>
                <w:sz w:val="28"/>
                <w:szCs w:val="28"/>
              </w:rPr>
            </w:pPr>
            <w:r w:rsidRPr="00AB42DF">
              <w:rPr>
                <w:color w:val="000000"/>
                <w:sz w:val="28"/>
                <w:szCs w:val="28"/>
              </w:rPr>
              <w:t>Приложение 1</w:t>
            </w:r>
            <w:r w:rsidRPr="00AB42DF">
              <w:rPr>
                <w:color w:val="000000"/>
                <w:sz w:val="28"/>
                <w:szCs w:val="28"/>
              </w:rPr>
              <w:br/>
              <w:t>к конкурсной документации</w:t>
            </w:r>
          </w:p>
        </w:tc>
      </w:tr>
    </w:tbl>
    <w:p w:rsidR="0028513E" w:rsidRPr="00AB42DF" w:rsidRDefault="0028513E" w:rsidP="0028513E">
      <w:pPr>
        <w:shd w:val="clear" w:color="auto" w:fill="FFFFFF"/>
        <w:textAlignment w:val="baseline"/>
        <w:outlineLvl w:val="2"/>
        <w:rPr>
          <w:color w:val="1E1E1E"/>
        </w:rPr>
      </w:pPr>
    </w:p>
    <w:p w:rsidR="0028513E" w:rsidRDefault="0028513E" w:rsidP="0028513E">
      <w:pPr>
        <w:shd w:val="clear" w:color="auto" w:fill="FFFFFF"/>
        <w:jc w:val="center"/>
        <w:textAlignment w:val="baseline"/>
        <w:outlineLvl w:val="2"/>
        <w:rPr>
          <w:b/>
          <w:color w:val="1E1E1E"/>
          <w:sz w:val="28"/>
          <w:szCs w:val="28"/>
        </w:rPr>
      </w:pPr>
      <w:r w:rsidRPr="00AB42DF">
        <w:rPr>
          <w:color w:val="1E1E1E"/>
          <w:sz w:val="28"/>
          <w:szCs w:val="28"/>
        </w:rPr>
        <w:t>Условия поставки товаров, выполнения работ, оказания услуг</w:t>
      </w:r>
      <w:r w:rsidRPr="00AB42DF">
        <w:rPr>
          <w:b/>
          <w:color w:val="1E1E1E"/>
          <w:sz w:val="28"/>
          <w:szCs w:val="28"/>
        </w:rPr>
        <w:t xml:space="preserve"> </w:t>
      </w:r>
    </w:p>
    <w:p w:rsidR="0028513E" w:rsidRPr="00AB42DF" w:rsidRDefault="0028513E" w:rsidP="0028513E">
      <w:pPr>
        <w:shd w:val="clear" w:color="auto" w:fill="FFFFFF"/>
        <w:jc w:val="center"/>
        <w:textAlignment w:val="baseline"/>
        <w:outlineLvl w:val="2"/>
        <w:rPr>
          <w:color w:val="1E1E1E"/>
          <w:sz w:val="28"/>
          <w:szCs w:val="28"/>
        </w:rPr>
      </w:pPr>
      <w:r w:rsidRPr="00AB42DF">
        <w:rPr>
          <w:color w:val="1E1E1E"/>
          <w:sz w:val="28"/>
          <w:szCs w:val="28"/>
        </w:rPr>
        <w:t>(формируется на основе утвержденного годового плана)</w:t>
      </w:r>
    </w:p>
    <w:p w:rsidR="0028513E" w:rsidRPr="00AB42DF" w:rsidRDefault="0028513E" w:rsidP="0028513E">
      <w:pPr>
        <w:shd w:val="clear" w:color="auto" w:fill="FFFFFF"/>
        <w:textAlignment w:val="baseline"/>
        <w:rPr>
          <w:color w:val="000000"/>
          <w:spacing w:val="2"/>
          <w:sz w:val="28"/>
          <w:szCs w:val="28"/>
        </w:rPr>
      </w:pPr>
    </w:p>
    <w:p w:rsidR="0028513E" w:rsidRPr="00AB42DF" w:rsidRDefault="0028513E" w:rsidP="0028513E">
      <w:pPr>
        <w:shd w:val="clear" w:color="auto" w:fill="FFFFFF"/>
        <w:textAlignment w:val="baseline"/>
        <w:rPr>
          <w:color w:val="000000"/>
          <w:spacing w:val="2"/>
          <w:sz w:val="28"/>
          <w:szCs w:val="28"/>
        </w:rPr>
      </w:pPr>
      <w:r w:rsidRPr="00AB42DF">
        <w:rPr>
          <w:color w:val="000000"/>
          <w:spacing w:val="2"/>
          <w:sz w:val="28"/>
          <w:szCs w:val="28"/>
        </w:rPr>
        <w:t>      № конкурса _____________________________</w:t>
      </w:r>
    </w:p>
    <w:p w:rsidR="0028513E" w:rsidRPr="00AB42DF" w:rsidRDefault="0028513E" w:rsidP="0028513E">
      <w:pPr>
        <w:shd w:val="clear" w:color="auto" w:fill="FFFFFF"/>
        <w:textAlignment w:val="baseline"/>
        <w:rPr>
          <w:color w:val="000000"/>
          <w:spacing w:val="2"/>
          <w:sz w:val="28"/>
          <w:szCs w:val="28"/>
        </w:rPr>
      </w:pPr>
      <w:r w:rsidRPr="00AB42DF">
        <w:rPr>
          <w:color w:val="000000"/>
          <w:spacing w:val="2"/>
          <w:sz w:val="28"/>
          <w:szCs w:val="28"/>
        </w:rPr>
        <w:t>      Наименование конкурса ____________________</w:t>
      </w:r>
    </w:p>
    <w:p w:rsidR="0028513E" w:rsidRPr="00AB42DF" w:rsidRDefault="0028513E" w:rsidP="0028513E">
      <w:pPr>
        <w:shd w:val="clear" w:color="auto" w:fill="FFFFFF"/>
        <w:textAlignment w:val="baseline"/>
        <w:rPr>
          <w:color w:val="000000"/>
          <w:spacing w:val="2"/>
          <w:sz w:val="28"/>
          <w:szCs w:val="28"/>
        </w:rPr>
      </w:pPr>
    </w:p>
    <w:tbl>
      <w:tblPr>
        <w:tblStyle w:val="19"/>
        <w:tblW w:w="9638" w:type="dxa"/>
        <w:tblLayout w:type="fixed"/>
        <w:tblLook w:val="04A0" w:firstRow="1" w:lastRow="0" w:firstColumn="1" w:lastColumn="0" w:noHBand="0" w:noVBand="1"/>
      </w:tblPr>
      <w:tblGrid>
        <w:gridCol w:w="482"/>
        <w:gridCol w:w="1127"/>
        <w:gridCol w:w="1124"/>
        <w:gridCol w:w="884"/>
        <w:gridCol w:w="773"/>
        <w:gridCol w:w="1275"/>
        <w:gridCol w:w="1084"/>
        <w:gridCol w:w="1043"/>
        <w:gridCol w:w="883"/>
        <w:gridCol w:w="963"/>
      </w:tblGrid>
      <w:tr w:rsidR="0028513E" w:rsidRPr="00AB42DF" w:rsidTr="008E1D86">
        <w:trPr>
          <w:trHeight w:val="3130"/>
        </w:trPr>
        <w:tc>
          <w:tcPr>
            <w:tcW w:w="482" w:type="dxa"/>
            <w:hideMark/>
          </w:tcPr>
          <w:p w:rsidR="0028513E" w:rsidRPr="00AB42DF" w:rsidRDefault="0028513E" w:rsidP="008E1D86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AB42DF">
              <w:rPr>
                <w:color w:val="000000"/>
                <w:spacing w:val="2"/>
                <w:sz w:val="28"/>
                <w:szCs w:val="28"/>
              </w:rPr>
              <w:t>№ Лота</w:t>
            </w:r>
          </w:p>
        </w:tc>
        <w:tc>
          <w:tcPr>
            <w:tcW w:w="1127" w:type="dxa"/>
            <w:hideMark/>
          </w:tcPr>
          <w:p w:rsidR="0028513E" w:rsidRPr="00AB42DF" w:rsidRDefault="0028513E" w:rsidP="008E1D86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AB42DF">
              <w:rPr>
                <w:color w:val="000000"/>
                <w:spacing w:val="2"/>
                <w:sz w:val="28"/>
                <w:szCs w:val="28"/>
              </w:rPr>
              <w:t>Наименование заказчика</w:t>
            </w:r>
          </w:p>
        </w:tc>
        <w:tc>
          <w:tcPr>
            <w:tcW w:w="1124" w:type="dxa"/>
            <w:hideMark/>
          </w:tcPr>
          <w:p w:rsidR="0028513E" w:rsidRPr="00AB42DF" w:rsidRDefault="0028513E" w:rsidP="008E1D86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AB42DF">
              <w:rPr>
                <w:color w:val="000000"/>
                <w:spacing w:val="2"/>
                <w:sz w:val="28"/>
                <w:szCs w:val="28"/>
              </w:rPr>
              <w:t>Наименование товара (работы услуги)*</w:t>
            </w:r>
          </w:p>
        </w:tc>
        <w:tc>
          <w:tcPr>
            <w:tcW w:w="884" w:type="dxa"/>
            <w:hideMark/>
          </w:tcPr>
          <w:p w:rsidR="0028513E" w:rsidRPr="00AB42DF" w:rsidRDefault="0028513E" w:rsidP="008E1D86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AB42DF">
              <w:rPr>
                <w:color w:val="000000"/>
                <w:spacing w:val="2"/>
                <w:sz w:val="28"/>
                <w:szCs w:val="28"/>
              </w:rPr>
              <w:t>Единица измерения</w:t>
            </w:r>
          </w:p>
        </w:tc>
        <w:tc>
          <w:tcPr>
            <w:tcW w:w="773" w:type="dxa"/>
            <w:hideMark/>
          </w:tcPr>
          <w:p w:rsidR="0028513E" w:rsidRPr="00AB42DF" w:rsidRDefault="0028513E" w:rsidP="008E1D86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AB42DF">
              <w:rPr>
                <w:color w:val="000000"/>
                <w:spacing w:val="2"/>
                <w:sz w:val="28"/>
                <w:szCs w:val="28"/>
              </w:rPr>
              <w:t>Количество, объем</w:t>
            </w:r>
          </w:p>
        </w:tc>
        <w:tc>
          <w:tcPr>
            <w:tcW w:w="1275" w:type="dxa"/>
            <w:hideMark/>
          </w:tcPr>
          <w:p w:rsidR="0028513E" w:rsidRPr="00AB42DF" w:rsidRDefault="0028513E" w:rsidP="008E1D86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AB42DF">
              <w:rPr>
                <w:color w:val="000000"/>
                <w:spacing w:val="2"/>
                <w:sz w:val="28"/>
                <w:szCs w:val="28"/>
              </w:rPr>
              <w:t>Условия поставки (в соответствии с ИНКОТЕРМС 2010)</w:t>
            </w:r>
          </w:p>
        </w:tc>
        <w:tc>
          <w:tcPr>
            <w:tcW w:w="1084" w:type="dxa"/>
            <w:hideMark/>
          </w:tcPr>
          <w:p w:rsidR="0028513E" w:rsidRPr="00AB42DF" w:rsidRDefault="0028513E" w:rsidP="008E1D86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AB42DF">
              <w:rPr>
                <w:color w:val="000000"/>
                <w:spacing w:val="2"/>
                <w:sz w:val="28"/>
                <w:szCs w:val="28"/>
              </w:rPr>
              <w:t>Срок поставки товаров, выполнения работ, оказания услуг</w:t>
            </w:r>
          </w:p>
        </w:tc>
        <w:tc>
          <w:tcPr>
            <w:tcW w:w="1043" w:type="dxa"/>
            <w:hideMark/>
          </w:tcPr>
          <w:p w:rsidR="0028513E" w:rsidRPr="00AB42DF" w:rsidRDefault="0028513E" w:rsidP="008E1D86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AB42DF">
              <w:rPr>
                <w:color w:val="000000"/>
                <w:spacing w:val="2"/>
                <w:sz w:val="28"/>
                <w:szCs w:val="28"/>
              </w:rPr>
              <w:t>Место поставки товаров, выполнения работ, оказания услуг</w:t>
            </w:r>
          </w:p>
        </w:tc>
        <w:tc>
          <w:tcPr>
            <w:tcW w:w="883" w:type="dxa"/>
            <w:hideMark/>
          </w:tcPr>
          <w:p w:rsidR="0028513E" w:rsidRPr="00AB42DF" w:rsidRDefault="0028513E" w:rsidP="008E1D86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AB42DF">
              <w:rPr>
                <w:color w:val="000000"/>
                <w:spacing w:val="2"/>
                <w:sz w:val="28"/>
                <w:szCs w:val="28"/>
              </w:rPr>
              <w:t>Размер авансового платежа, %</w:t>
            </w:r>
          </w:p>
        </w:tc>
        <w:tc>
          <w:tcPr>
            <w:tcW w:w="963" w:type="dxa"/>
            <w:hideMark/>
          </w:tcPr>
          <w:p w:rsidR="0028513E" w:rsidRPr="00AB42DF" w:rsidRDefault="0028513E" w:rsidP="008E1D86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AB42DF">
              <w:rPr>
                <w:color w:val="000000"/>
                <w:spacing w:val="2"/>
                <w:sz w:val="28"/>
                <w:szCs w:val="28"/>
              </w:rPr>
              <w:t>Сумма, выделенная по лоту, тенге</w:t>
            </w:r>
          </w:p>
        </w:tc>
      </w:tr>
      <w:tr w:rsidR="0028513E" w:rsidRPr="00AB42DF" w:rsidTr="008E1D86">
        <w:trPr>
          <w:trHeight w:val="274"/>
        </w:trPr>
        <w:tc>
          <w:tcPr>
            <w:tcW w:w="482" w:type="dxa"/>
            <w:hideMark/>
          </w:tcPr>
          <w:p w:rsidR="0028513E" w:rsidRPr="00AB42DF" w:rsidRDefault="0028513E" w:rsidP="008E1D86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AB42DF">
              <w:rPr>
                <w:color w:val="000000"/>
                <w:spacing w:val="2"/>
                <w:sz w:val="28"/>
                <w:szCs w:val="28"/>
              </w:rPr>
              <w:t>1</w:t>
            </w:r>
          </w:p>
        </w:tc>
        <w:tc>
          <w:tcPr>
            <w:tcW w:w="1127" w:type="dxa"/>
            <w:hideMark/>
          </w:tcPr>
          <w:p w:rsidR="0028513E" w:rsidRPr="00AB42DF" w:rsidRDefault="0028513E" w:rsidP="008E1D86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AB42DF">
              <w:rPr>
                <w:color w:val="000000"/>
                <w:spacing w:val="2"/>
                <w:sz w:val="28"/>
                <w:szCs w:val="28"/>
              </w:rPr>
              <w:t>2</w:t>
            </w:r>
          </w:p>
        </w:tc>
        <w:tc>
          <w:tcPr>
            <w:tcW w:w="1124" w:type="dxa"/>
            <w:hideMark/>
          </w:tcPr>
          <w:p w:rsidR="0028513E" w:rsidRPr="00AB42DF" w:rsidRDefault="0028513E" w:rsidP="008E1D86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AB42DF">
              <w:rPr>
                <w:color w:val="000000"/>
                <w:spacing w:val="2"/>
                <w:sz w:val="28"/>
                <w:szCs w:val="28"/>
              </w:rPr>
              <w:t>3</w:t>
            </w:r>
          </w:p>
        </w:tc>
        <w:tc>
          <w:tcPr>
            <w:tcW w:w="884" w:type="dxa"/>
            <w:hideMark/>
          </w:tcPr>
          <w:p w:rsidR="0028513E" w:rsidRPr="00AB42DF" w:rsidRDefault="0028513E" w:rsidP="008E1D86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AB42DF">
              <w:rPr>
                <w:color w:val="000000"/>
                <w:spacing w:val="2"/>
                <w:sz w:val="28"/>
                <w:szCs w:val="28"/>
              </w:rPr>
              <w:t>4</w:t>
            </w:r>
          </w:p>
        </w:tc>
        <w:tc>
          <w:tcPr>
            <w:tcW w:w="773" w:type="dxa"/>
            <w:hideMark/>
          </w:tcPr>
          <w:p w:rsidR="0028513E" w:rsidRPr="00AB42DF" w:rsidRDefault="0028513E" w:rsidP="008E1D86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AB42DF">
              <w:rPr>
                <w:color w:val="000000"/>
                <w:spacing w:val="2"/>
                <w:sz w:val="28"/>
                <w:szCs w:val="28"/>
              </w:rPr>
              <w:t>5</w:t>
            </w:r>
          </w:p>
        </w:tc>
        <w:tc>
          <w:tcPr>
            <w:tcW w:w="1275" w:type="dxa"/>
            <w:hideMark/>
          </w:tcPr>
          <w:p w:rsidR="0028513E" w:rsidRPr="00AB42DF" w:rsidRDefault="0028513E" w:rsidP="008E1D86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AB42DF">
              <w:rPr>
                <w:color w:val="000000"/>
                <w:spacing w:val="2"/>
                <w:sz w:val="28"/>
                <w:szCs w:val="28"/>
              </w:rPr>
              <w:t>6</w:t>
            </w:r>
          </w:p>
        </w:tc>
        <w:tc>
          <w:tcPr>
            <w:tcW w:w="1084" w:type="dxa"/>
            <w:hideMark/>
          </w:tcPr>
          <w:p w:rsidR="0028513E" w:rsidRPr="00AB42DF" w:rsidRDefault="0028513E" w:rsidP="008E1D86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AB42DF">
              <w:rPr>
                <w:color w:val="000000"/>
                <w:spacing w:val="2"/>
                <w:sz w:val="28"/>
                <w:szCs w:val="28"/>
              </w:rPr>
              <w:t>7</w:t>
            </w:r>
          </w:p>
        </w:tc>
        <w:tc>
          <w:tcPr>
            <w:tcW w:w="1043" w:type="dxa"/>
            <w:hideMark/>
          </w:tcPr>
          <w:p w:rsidR="0028513E" w:rsidRPr="00AB42DF" w:rsidRDefault="0028513E" w:rsidP="008E1D86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AB42DF">
              <w:rPr>
                <w:color w:val="000000"/>
                <w:spacing w:val="2"/>
                <w:sz w:val="28"/>
                <w:szCs w:val="28"/>
              </w:rPr>
              <w:t>8</w:t>
            </w:r>
          </w:p>
        </w:tc>
        <w:tc>
          <w:tcPr>
            <w:tcW w:w="883" w:type="dxa"/>
            <w:hideMark/>
          </w:tcPr>
          <w:p w:rsidR="0028513E" w:rsidRPr="00AB42DF" w:rsidRDefault="0028513E" w:rsidP="008E1D86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AB42DF">
              <w:rPr>
                <w:color w:val="000000"/>
                <w:spacing w:val="2"/>
                <w:sz w:val="28"/>
                <w:szCs w:val="28"/>
              </w:rPr>
              <w:t>9</w:t>
            </w:r>
          </w:p>
        </w:tc>
        <w:tc>
          <w:tcPr>
            <w:tcW w:w="963" w:type="dxa"/>
            <w:hideMark/>
          </w:tcPr>
          <w:p w:rsidR="0028513E" w:rsidRPr="00AB42DF" w:rsidRDefault="0028513E" w:rsidP="008E1D86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AB42DF">
              <w:rPr>
                <w:color w:val="000000"/>
                <w:spacing w:val="2"/>
                <w:sz w:val="28"/>
                <w:szCs w:val="28"/>
              </w:rPr>
              <w:t>10</w:t>
            </w:r>
          </w:p>
        </w:tc>
      </w:tr>
      <w:tr w:rsidR="0028513E" w:rsidRPr="00AB42DF" w:rsidTr="008E1D86">
        <w:trPr>
          <w:trHeight w:val="285"/>
        </w:trPr>
        <w:tc>
          <w:tcPr>
            <w:tcW w:w="482" w:type="dxa"/>
            <w:hideMark/>
          </w:tcPr>
          <w:p w:rsidR="0028513E" w:rsidRPr="00AB42DF" w:rsidRDefault="0028513E" w:rsidP="008E1D8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27" w:type="dxa"/>
            <w:hideMark/>
          </w:tcPr>
          <w:p w:rsidR="0028513E" w:rsidRPr="00AB42DF" w:rsidRDefault="0028513E" w:rsidP="008E1D8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124" w:type="dxa"/>
            <w:hideMark/>
          </w:tcPr>
          <w:p w:rsidR="0028513E" w:rsidRPr="00AB42DF" w:rsidRDefault="0028513E" w:rsidP="008E1D8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4" w:type="dxa"/>
            <w:hideMark/>
          </w:tcPr>
          <w:p w:rsidR="0028513E" w:rsidRPr="00AB42DF" w:rsidRDefault="0028513E" w:rsidP="008E1D8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773" w:type="dxa"/>
            <w:hideMark/>
          </w:tcPr>
          <w:p w:rsidR="0028513E" w:rsidRPr="00AB42DF" w:rsidRDefault="0028513E" w:rsidP="008E1D8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hideMark/>
          </w:tcPr>
          <w:p w:rsidR="0028513E" w:rsidRPr="00AB42DF" w:rsidRDefault="0028513E" w:rsidP="008E1D8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84" w:type="dxa"/>
            <w:hideMark/>
          </w:tcPr>
          <w:p w:rsidR="0028513E" w:rsidRPr="00AB42DF" w:rsidRDefault="0028513E" w:rsidP="008E1D8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043" w:type="dxa"/>
            <w:hideMark/>
          </w:tcPr>
          <w:p w:rsidR="0028513E" w:rsidRPr="00AB42DF" w:rsidRDefault="0028513E" w:rsidP="008E1D8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3" w:type="dxa"/>
            <w:hideMark/>
          </w:tcPr>
          <w:p w:rsidR="0028513E" w:rsidRPr="00AB42DF" w:rsidRDefault="0028513E" w:rsidP="008E1D8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963" w:type="dxa"/>
            <w:hideMark/>
          </w:tcPr>
          <w:p w:rsidR="0028513E" w:rsidRPr="00AB42DF" w:rsidRDefault="0028513E" w:rsidP="008E1D86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28513E" w:rsidRPr="00AB42DF" w:rsidRDefault="0028513E" w:rsidP="0028513E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28513E" w:rsidRPr="00AB42DF" w:rsidRDefault="0028513E" w:rsidP="0028513E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</w:rPr>
      </w:pPr>
      <w:r w:rsidRPr="00AB42DF">
        <w:rPr>
          <w:color w:val="000000"/>
          <w:spacing w:val="2"/>
          <w:sz w:val="28"/>
          <w:szCs w:val="28"/>
        </w:rPr>
        <w:t>      * Полное описание и характеристика товаров, работ, услуг указываются в технической спецификации.</w:t>
      </w:r>
    </w:p>
    <w:p w:rsidR="0028513E" w:rsidRPr="00AB42DF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tbl>
      <w:tblPr>
        <w:tblStyle w:val="1"/>
        <w:tblpPr w:leftFromText="180" w:rightFromText="180" w:vertAnchor="text" w:tblpXSpec="right" w:tblpY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8"/>
      </w:tblGrid>
      <w:tr w:rsidR="0028513E" w:rsidRPr="004536DA" w:rsidTr="008E1D86">
        <w:trPr>
          <w:trHeight w:val="1800"/>
        </w:trPr>
        <w:tc>
          <w:tcPr>
            <w:tcW w:w="4178" w:type="dxa"/>
            <w:hideMark/>
          </w:tcPr>
          <w:p w:rsidR="0028513E" w:rsidRPr="004536DA" w:rsidRDefault="0028513E" w:rsidP="00555E8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536DA">
              <w:rPr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color w:val="000000"/>
                <w:sz w:val="28"/>
                <w:szCs w:val="28"/>
              </w:rPr>
              <w:t>2</w:t>
            </w:r>
          </w:p>
          <w:p w:rsidR="003B29F3" w:rsidRDefault="003B29F3" w:rsidP="00555E81">
            <w:pPr>
              <w:jc w:val="center"/>
              <w:rPr>
                <w:sz w:val="28"/>
                <w:szCs w:val="28"/>
                <w:lang w:val="kk-KZ"/>
              </w:rPr>
            </w:pPr>
            <w:r w:rsidRPr="002B0FB8">
              <w:rPr>
                <w:sz w:val="28"/>
                <w:szCs w:val="28"/>
              </w:rPr>
              <w:t>к приказу</w:t>
            </w:r>
            <w:r>
              <w:rPr>
                <w:sz w:val="28"/>
                <w:szCs w:val="28"/>
                <w:lang w:val="kk-KZ"/>
              </w:rPr>
              <w:t xml:space="preserve"> исполняющего обязанности</w:t>
            </w:r>
          </w:p>
          <w:p w:rsidR="00555E81" w:rsidRDefault="003B29F3" w:rsidP="00555E81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Министра финансов </w:t>
            </w:r>
          </w:p>
          <w:p w:rsidR="003B29F3" w:rsidRDefault="003B29F3" w:rsidP="00555E81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Республики Казахстан</w:t>
            </w:r>
          </w:p>
          <w:p w:rsidR="003B29F3" w:rsidRDefault="003B29F3" w:rsidP="00555E81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от «  » _______ 2020 года</w:t>
            </w:r>
          </w:p>
          <w:p w:rsidR="0028513E" w:rsidRPr="004536DA" w:rsidRDefault="003B29F3" w:rsidP="00555E8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kk-KZ"/>
              </w:rPr>
              <w:t>№____</w:t>
            </w:r>
          </w:p>
        </w:tc>
      </w:tr>
    </w:tbl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Pr="00AB42DF" w:rsidRDefault="0028513E" w:rsidP="0028513E">
      <w:pPr>
        <w:rPr>
          <w:color w:val="000000"/>
          <w:sz w:val="28"/>
          <w:szCs w:val="28"/>
        </w:rPr>
      </w:pPr>
    </w:p>
    <w:tbl>
      <w:tblPr>
        <w:tblW w:w="0" w:type="auto"/>
        <w:tblInd w:w="552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7"/>
      </w:tblGrid>
      <w:tr w:rsidR="0028513E" w:rsidRPr="00AB42DF" w:rsidTr="008E1D86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13E" w:rsidRPr="00AB42DF" w:rsidRDefault="0028513E" w:rsidP="008E1D86">
            <w:pPr>
              <w:jc w:val="center"/>
              <w:rPr>
                <w:color w:val="000000"/>
                <w:sz w:val="28"/>
                <w:szCs w:val="28"/>
              </w:rPr>
            </w:pPr>
            <w:r w:rsidRPr="00AB42DF">
              <w:rPr>
                <w:color w:val="000000"/>
                <w:sz w:val="28"/>
                <w:szCs w:val="28"/>
              </w:rPr>
              <w:t>Приложение 2</w:t>
            </w:r>
            <w:r w:rsidRPr="00AB42DF">
              <w:rPr>
                <w:color w:val="000000"/>
                <w:sz w:val="28"/>
                <w:szCs w:val="28"/>
              </w:rPr>
              <w:br/>
              <w:t>к конкурсной документации</w:t>
            </w:r>
          </w:p>
        </w:tc>
      </w:tr>
    </w:tbl>
    <w:p w:rsidR="0028513E" w:rsidRPr="00AB42DF" w:rsidRDefault="0028513E" w:rsidP="0028513E">
      <w:pPr>
        <w:shd w:val="clear" w:color="auto" w:fill="FFFFFF"/>
        <w:textAlignment w:val="baseline"/>
        <w:outlineLvl w:val="2"/>
        <w:rPr>
          <w:color w:val="1E1E1E"/>
          <w:sz w:val="28"/>
          <w:szCs w:val="28"/>
        </w:rPr>
      </w:pPr>
    </w:p>
    <w:p w:rsidR="0028513E" w:rsidRPr="00AB42DF" w:rsidRDefault="0028513E" w:rsidP="0028513E">
      <w:pPr>
        <w:shd w:val="clear" w:color="auto" w:fill="FFFFFF"/>
        <w:jc w:val="center"/>
        <w:textAlignment w:val="baseline"/>
        <w:outlineLvl w:val="2"/>
        <w:rPr>
          <w:color w:val="1E1E1E"/>
          <w:sz w:val="28"/>
          <w:szCs w:val="28"/>
        </w:rPr>
      </w:pPr>
      <w:r w:rsidRPr="00AB42DF">
        <w:rPr>
          <w:color w:val="1E1E1E"/>
          <w:sz w:val="28"/>
          <w:szCs w:val="28"/>
        </w:rPr>
        <w:t>Техническая спецификация закупаемых товаров (заполняется заказчиком)</w:t>
      </w:r>
    </w:p>
    <w:p w:rsidR="0028513E" w:rsidRPr="00AB42DF" w:rsidRDefault="0028513E" w:rsidP="0028513E">
      <w:pPr>
        <w:shd w:val="clear" w:color="auto" w:fill="FFFFFF"/>
        <w:textAlignment w:val="baseline"/>
        <w:rPr>
          <w:color w:val="000000"/>
          <w:spacing w:val="2"/>
          <w:sz w:val="28"/>
          <w:szCs w:val="28"/>
        </w:rPr>
      </w:pPr>
    </w:p>
    <w:p w:rsidR="0028513E" w:rsidRPr="00AB42DF" w:rsidRDefault="0028513E" w:rsidP="0028513E">
      <w:pPr>
        <w:shd w:val="clear" w:color="auto" w:fill="FFFFFF"/>
        <w:textAlignment w:val="baseline"/>
        <w:rPr>
          <w:color w:val="000000"/>
          <w:spacing w:val="2"/>
          <w:sz w:val="28"/>
          <w:szCs w:val="28"/>
        </w:rPr>
      </w:pPr>
      <w:r w:rsidRPr="00AB42DF">
        <w:rPr>
          <w:color w:val="000000"/>
          <w:spacing w:val="2"/>
          <w:sz w:val="28"/>
          <w:szCs w:val="28"/>
        </w:rPr>
        <w:t>Наименование заказчика _____________________</w:t>
      </w:r>
    </w:p>
    <w:p w:rsidR="0028513E" w:rsidRPr="00AB42DF" w:rsidRDefault="0028513E" w:rsidP="0028513E">
      <w:pPr>
        <w:shd w:val="clear" w:color="auto" w:fill="FFFFFF"/>
        <w:textAlignment w:val="baseline"/>
        <w:rPr>
          <w:color w:val="000000"/>
          <w:spacing w:val="2"/>
          <w:sz w:val="28"/>
          <w:szCs w:val="28"/>
        </w:rPr>
      </w:pPr>
      <w:r w:rsidRPr="00AB42DF">
        <w:rPr>
          <w:color w:val="000000"/>
          <w:spacing w:val="2"/>
          <w:sz w:val="28"/>
          <w:szCs w:val="28"/>
        </w:rPr>
        <w:t>Наименование организатора __________________</w:t>
      </w:r>
    </w:p>
    <w:p w:rsidR="0028513E" w:rsidRPr="00AB42DF" w:rsidRDefault="0028513E" w:rsidP="0028513E">
      <w:pPr>
        <w:shd w:val="clear" w:color="auto" w:fill="FFFFFF"/>
        <w:textAlignment w:val="baseline"/>
        <w:rPr>
          <w:color w:val="000000"/>
          <w:spacing w:val="2"/>
          <w:sz w:val="28"/>
          <w:szCs w:val="28"/>
        </w:rPr>
      </w:pPr>
      <w:r w:rsidRPr="00AB42DF">
        <w:rPr>
          <w:color w:val="000000"/>
          <w:spacing w:val="2"/>
          <w:sz w:val="28"/>
          <w:szCs w:val="28"/>
        </w:rPr>
        <w:t>№ конкурса ________________________________</w:t>
      </w:r>
    </w:p>
    <w:p w:rsidR="0028513E" w:rsidRPr="00AB42DF" w:rsidRDefault="0028513E" w:rsidP="0028513E">
      <w:pPr>
        <w:shd w:val="clear" w:color="auto" w:fill="FFFFFF"/>
        <w:textAlignment w:val="baseline"/>
        <w:rPr>
          <w:color w:val="000000"/>
          <w:spacing w:val="2"/>
          <w:sz w:val="28"/>
          <w:szCs w:val="28"/>
        </w:rPr>
      </w:pPr>
      <w:r w:rsidRPr="00AB42DF">
        <w:rPr>
          <w:color w:val="000000"/>
          <w:spacing w:val="2"/>
          <w:sz w:val="28"/>
          <w:szCs w:val="28"/>
        </w:rPr>
        <w:t>Наименование конкурса _____________________</w:t>
      </w:r>
    </w:p>
    <w:p w:rsidR="0028513E" w:rsidRPr="00AB42DF" w:rsidRDefault="0028513E" w:rsidP="0028513E">
      <w:pPr>
        <w:shd w:val="clear" w:color="auto" w:fill="FFFFFF"/>
        <w:textAlignment w:val="baseline"/>
        <w:rPr>
          <w:color w:val="000000"/>
          <w:spacing w:val="2"/>
          <w:sz w:val="28"/>
          <w:szCs w:val="28"/>
        </w:rPr>
      </w:pPr>
      <w:r w:rsidRPr="00AB42DF">
        <w:rPr>
          <w:color w:val="000000"/>
          <w:spacing w:val="2"/>
          <w:sz w:val="28"/>
          <w:szCs w:val="28"/>
        </w:rPr>
        <w:t>№ лота _____________________________________</w:t>
      </w:r>
    </w:p>
    <w:p w:rsidR="0028513E" w:rsidRPr="00AB42DF" w:rsidRDefault="0028513E" w:rsidP="0028513E">
      <w:pPr>
        <w:shd w:val="clear" w:color="auto" w:fill="FFFFFF"/>
        <w:textAlignment w:val="baseline"/>
        <w:rPr>
          <w:color w:val="000000"/>
          <w:spacing w:val="2"/>
          <w:sz w:val="28"/>
          <w:szCs w:val="28"/>
        </w:rPr>
      </w:pPr>
      <w:r w:rsidRPr="00AB42DF">
        <w:rPr>
          <w:color w:val="000000"/>
          <w:spacing w:val="2"/>
          <w:sz w:val="28"/>
          <w:szCs w:val="28"/>
        </w:rPr>
        <w:t>Наименование лота __________________________</w:t>
      </w:r>
    </w:p>
    <w:p w:rsidR="0028513E" w:rsidRPr="00AB42DF" w:rsidRDefault="0028513E" w:rsidP="0028513E">
      <w:pPr>
        <w:shd w:val="clear" w:color="auto" w:fill="FFFFFF"/>
        <w:textAlignment w:val="baseline"/>
        <w:rPr>
          <w:color w:val="000000"/>
          <w:spacing w:val="2"/>
          <w:sz w:val="28"/>
          <w:szCs w:val="28"/>
        </w:rPr>
      </w:pPr>
    </w:p>
    <w:tbl>
      <w:tblPr>
        <w:tblStyle w:val="110"/>
        <w:tblW w:w="9493" w:type="dxa"/>
        <w:tblLayout w:type="fixed"/>
        <w:tblLook w:val="04A0" w:firstRow="1" w:lastRow="0" w:firstColumn="1" w:lastColumn="0" w:noHBand="0" w:noVBand="1"/>
      </w:tblPr>
      <w:tblGrid>
        <w:gridCol w:w="6799"/>
        <w:gridCol w:w="2694"/>
      </w:tblGrid>
      <w:tr w:rsidR="0028513E" w:rsidRPr="00AB42DF" w:rsidTr="008E1D86">
        <w:trPr>
          <w:trHeight w:val="277"/>
        </w:trPr>
        <w:tc>
          <w:tcPr>
            <w:tcW w:w="6799" w:type="dxa"/>
            <w:hideMark/>
          </w:tcPr>
          <w:p w:rsidR="0028513E" w:rsidRPr="00AB42DF" w:rsidRDefault="0028513E" w:rsidP="008E1D86">
            <w:pPr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AB42DF">
              <w:rPr>
                <w:color w:val="000000"/>
                <w:spacing w:val="2"/>
                <w:sz w:val="28"/>
                <w:szCs w:val="28"/>
              </w:rPr>
              <w:t>Наименование кода Единого номенклатурного справочника товаров, работ, услуг*</w:t>
            </w:r>
          </w:p>
        </w:tc>
        <w:tc>
          <w:tcPr>
            <w:tcW w:w="2694" w:type="dxa"/>
            <w:hideMark/>
          </w:tcPr>
          <w:p w:rsidR="0028513E" w:rsidRPr="00AB42DF" w:rsidRDefault="0028513E" w:rsidP="008E1D86">
            <w:pPr>
              <w:rPr>
                <w:color w:val="000000"/>
                <w:sz w:val="28"/>
                <w:szCs w:val="28"/>
              </w:rPr>
            </w:pPr>
          </w:p>
        </w:tc>
      </w:tr>
      <w:tr w:rsidR="0028513E" w:rsidRPr="00AB42DF" w:rsidTr="008E1D86">
        <w:trPr>
          <w:trHeight w:val="265"/>
        </w:trPr>
        <w:tc>
          <w:tcPr>
            <w:tcW w:w="6799" w:type="dxa"/>
            <w:hideMark/>
          </w:tcPr>
          <w:p w:rsidR="0028513E" w:rsidRPr="00AB42DF" w:rsidRDefault="0028513E" w:rsidP="008E1D86">
            <w:pPr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AB42DF">
              <w:rPr>
                <w:color w:val="000000"/>
                <w:spacing w:val="2"/>
                <w:sz w:val="28"/>
                <w:szCs w:val="28"/>
              </w:rPr>
              <w:t>Наименование товара*</w:t>
            </w:r>
          </w:p>
        </w:tc>
        <w:tc>
          <w:tcPr>
            <w:tcW w:w="2694" w:type="dxa"/>
            <w:hideMark/>
          </w:tcPr>
          <w:p w:rsidR="0028513E" w:rsidRPr="00AB42DF" w:rsidRDefault="0028513E" w:rsidP="008E1D86">
            <w:pPr>
              <w:rPr>
                <w:color w:val="000000"/>
                <w:sz w:val="28"/>
                <w:szCs w:val="28"/>
              </w:rPr>
            </w:pPr>
          </w:p>
        </w:tc>
      </w:tr>
      <w:tr w:rsidR="0028513E" w:rsidRPr="00AB42DF" w:rsidTr="008E1D86">
        <w:trPr>
          <w:trHeight w:val="277"/>
        </w:trPr>
        <w:tc>
          <w:tcPr>
            <w:tcW w:w="6799" w:type="dxa"/>
            <w:hideMark/>
          </w:tcPr>
          <w:p w:rsidR="0028513E" w:rsidRPr="00AB42DF" w:rsidRDefault="0028513E" w:rsidP="008E1D86">
            <w:pPr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AB42DF">
              <w:rPr>
                <w:color w:val="000000"/>
                <w:spacing w:val="2"/>
                <w:sz w:val="28"/>
                <w:szCs w:val="28"/>
              </w:rPr>
              <w:t>Единица измерения*</w:t>
            </w:r>
          </w:p>
        </w:tc>
        <w:tc>
          <w:tcPr>
            <w:tcW w:w="2694" w:type="dxa"/>
            <w:hideMark/>
          </w:tcPr>
          <w:p w:rsidR="0028513E" w:rsidRPr="00AB42DF" w:rsidRDefault="0028513E" w:rsidP="008E1D86">
            <w:pPr>
              <w:rPr>
                <w:color w:val="000000"/>
                <w:sz w:val="28"/>
                <w:szCs w:val="28"/>
              </w:rPr>
            </w:pPr>
          </w:p>
        </w:tc>
      </w:tr>
      <w:tr w:rsidR="0028513E" w:rsidRPr="00AB42DF" w:rsidTr="008E1D86">
        <w:trPr>
          <w:trHeight w:val="277"/>
        </w:trPr>
        <w:tc>
          <w:tcPr>
            <w:tcW w:w="6799" w:type="dxa"/>
            <w:hideMark/>
          </w:tcPr>
          <w:p w:rsidR="0028513E" w:rsidRPr="00AB42DF" w:rsidRDefault="0028513E" w:rsidP="008E1D86">
            <w:pPr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AB42DF">
              <w:rPr>
                <w:color w:val="000000"/>
                <w:spacing w:val="2"/>
                <w:sz w:val="28"/>
                <w:szCs w:val="28"/>
              </w:rPr>
              <w:t>Количество (объем)*</w:t>
            </w:r>
          </w:p>
        </w:tc>
        <w:tc>
          <w:tcPr>
            <w:tcW w:w="2694" w:type="dxa"/>
            <w:hideMark/>
          </w:tcPr>
          <w:p w:rsidR="0028513E" w:rsidRPr="00AB42DF" w:rsidRDefault="0028513E" w:rsidP="008E1D86">
            <w:pPr>
              <w:rPr>
                <w:color w:val="000000"/>
                <w:sz w:val="28"/>
                <w:szCs w:val="28"/>
              </w:rPr>
            </w:pPr>
          </w:p>
        </w:tc>
      </w:tr>
      <w:tr w:rsidR="0028513E" w:rsidRPr="00AB42DF" w:rsidTr="008E1D86">
        <w:trPr>
          <w:trHeight w:val="265"/>
        </w:trPr>
        <w:tc>
          <w:tcPr>
            <w:tcW w:w="6799" w:type="dxa"/>
            <w:hideMark/>
          </w:tcPr>
          <w:p w:rsidR="0028513E" w:rsidRPr="00AB42DF" w:rsidRDefault="0028513E" w:rsidP="008E1D86">
            <w:pPr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AB42DF">
              <w:rPr>
                <w:color w:val="000000"/>
                <w:spacing w:val="2"/>
                <w:sz w:val="28"/>
                <w:szCs w:val="28"/>
              </w:rPr>
              <w:t>Цена за единицу, без учета налога на добавленную стоимость*</w:t>
            </w:r>
          </w:p>
        </w:tc>
        <w:tc>
          <w:tcPr>
            <w:tcW w:w="2694" w:type="dxa"/>
            <w:hideMark/>
          </w:tcPr>
          <w:p w:rsidR="0028513E" w:rsidRPr="00AB42DF" w:rsidRDefault="0028513E" w:rsidP="008E1D86">
            <w:pPr>
              <w:rPr>
                <w:color w:val="000000"/>
                <w:sz w:val="28"/>
                <w:szCs w:val="28"/>
              </w:rPr>
            </w:pPr>
          </w:p>
        </w:tc>
      </w:tr>
      <w:tr w:rsidR="0028513E" w:rsidRPr="00AB42DF" w:rsidTr="008E1D86">
        <w:trPr>
          <w:trHeight w:val="557"/>
        </w:trPr>
        <w:tc>
          <w:tcPr>
            <w:tcW w:w="6799" w:type="dxa"/>
            <w:hideMark/>
          </w:tcPr>
          <w:p w:rsidR="0028513E" w:rsidRPr="00AB42DF" w:rsidRDefault="0028513E" w:rsidP="008E1D86">
            <w:pPr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AB42DF">
              <w:rPr>
                <w:color w:val="000000"/>
                <w:spacing w:val="2"/>
                <w:sz w:val="28"/>
                <w:szCs w:val="28"/>
              </w:rPr>
              <w:t>Общая сумма, выделенная для закупки, без учета налога на добавленную стоимость*</w:t>
            </w:r>
          </w:p>
        </w:tc>
        <w:tc>
          <w:tcPr>
            <w:tcW w:w="2694" w:type="dxa"/>
            <w:hideMark/>
          </w:tcPr>
          <w:p w:rsidR="0028513E" w:rsidRPr="00AB42DF" w:rsidRDefault="0028513E" w:rsidP="008E1D86">
            <w:pPr>
              <w:rPr>
                <w:color w:val="000000"/>
                <w:sz w:val="28"/>
                <w:szCs w:val="28"/>
              </w:rPr>
            </w:pPr>
          </w:p>
        </w:tc>
      </w:tr>
      <w:tr w:rsidR="0028513E" w:rsidRPr="00AB42DF" w:rsidTr="008E1D86">
        <w:trPr>
          <w:trHeight w:val="265"/>
        </w:trPr>
        <w:tc>
          <w:tcPr>
            <w:tcW w:w="6799" w:type="dxa"/>
            <w:hideMark/>
          </w:tcPr>
          <w:p w:rsidR="0028513E" w:rsidRPr="00AB42DF" w:rsidRDefault="0028513E" w:rsidP="008E1D86">
            <w:pPr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AB42DF">
              <w:rPr>
                <w:color w:val="000000"/>
                <w:spacing w:val="2"/>
                <w:sz w:val="28"/>
                <w:szCs w:val="28"/>
              </w:rPr>
              <w:t>Условия поставки (в соответствии с ИНКОТЕРМС 2010)*</w:t>
            </w:r>
          </w:p>
        </w:tc>
        <w:tc>
          <w:tcPr>
            <w:tcW w:w="2694" w:type="dxa"/>
            <w:hideMark/>
          </w:tcPr>
          <w:p w:rsidR="0028513E" w:rsidRPr="00AB42DF" w:rsidRDefault="0028513E" w:rsidP="008E1D86">
            <w:pPr>
              <w:rPr>
                <w:color w:val="000000"/>
                <w:sz w:val="28"/>
                <w:szCs w:val="28"/>
              </w:rPr>
            </w:pPr>
          </w:p>
        </w:tc>
      </w:tr>
      <w:tr w:rsidR="0028513E" w:rsidRPr="00AB42DF" w:rsidTr="008E1D86">
        <w:trPr>
          <w:trHeight w:val="277"/>
        </w:trPr>
        <w:tc>
          <w:tcPr>
            <w:tcW w:w="6799" w:type="dxa"/>
            <w:hideMark/>
          </w:tcPr>
          <w:p w:rsidR="0028513E" w:rsidRPr="00AB42DF" w:rsidRDefault="0028513E" w:rsidP="008E1D86">
            <w:pPr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AB42DF">
              <w:rPr>
                <w:color w:val="000000"/>
                <w:spacing w:val="2"/>
                <w:sz w:val="28"/>
                <w:szCs w:val="28"/>
              </w:rPr>
              <w:t>Срок поставки*</w:t>
            </w:r>
          </w:p>
        </w:tc>
        <w:tc>
          <w:tcPr>
            <w:tcW w:w="2694" w:type="dxa"/>
            <w:hideMark/>
          </w:tcPr>
          <w:p w:rsidR="0028513E" w:rsidRPr="00AB42DF" w:rsidRDefault="0028513E" w:rsidP="008E1D86">
            <w:pPr>
              <w:rPr>
                <w:color w:val="000000"/>
                <w:sz w:val="28"/>
                <w:szCs w:val="28"/>
              </w:rPr>
            </w:pPr>
          </w:p>
        </w:tc>
      </w:tr>
      <w:tr w:rsidR="0028513E" w:rsidRPr="00AB42DF" w:rsidTr="008E1D86">
        <w:trPr>
          <w:trHeight w:val="265"/>
        </w:trPr>
        <w:tc>
          <w:tcPr>
            <w:tcW w:w="6799" w:type="dxa"/>
            <w:hideMark/>
          </w:tcPr>
          <w:p w:rsidR="0028513E" w:rsidRPr="00AB42DF" w:rsidRDefault="0028513E" w:rsidP="008E1D86">
            <w:pPr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AB42DF">
              <w:rPr>
                <w:color w:val="000000"/>
                <w:spacing w:val="2"/>
                <w:sz w:val="28"/>
                <w:szCs w:val="28"/>
              </w:rPr>
              <w:t>Размер авансового платежа*</w:t>
            </w:r>
          </w:p>
        </w:tc>
        <w:tc>
          <w:tcPr>
            <w:tcW w:w="2694" w:type="dxa"/>
            <w:hideMark/>
          </w:tcPr>
          <w:p w:rsidR="0028513E" w:rsidRPr="00AB42DF" w:rsidRDefault="0028513E" w:rsidP="008E1D86">
            <w:pPr>
              <w:rPr>
                <w:color w:val="000000"/>
                <w:sz w:val="28"/>
                <w:szCs w:val="28"/>
              </w:rPr>
            </w:pPr>
          </w:p>
        </w:tc>
      </w:tr>
      <w:tr w:rsidR="0028513E" w:rsidRPr="00AB42DF" w:rsidTr="008E1D86">
        <w:trPr>
          <w:trHeight w:val="1382"/>
        </w:trPr>
        <w:tc>
          <w:tcPr>
            <w:tcW w:w="6799" w:type="dxa"/>
            <w:hideMark/>
          </w:tcPr>
          <w:p w:rsidR="0028513E" w:rsidRPr="00AB42DF" w:rsidRDefault="0028513E" w:rsidP="008E1D86">
            <w:pPr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AB42DF">
              <w:rPr>
                <w:color w:val="000000"/>
                <w:spacing w:val="2"/>
                <w:sz w:val="28"/>
                <w:szCs w:val="28"/>
              </w:rPr>
              <w:t xml:space="preserve">Наименование национальных стандартов, а в случае их отсутствия межгосударственных стандартов на закупаемые товары. При отсутствии национальных и межгосударственных стандартов указываются требуемые функциональные, технические, </w:t>
            </w:r>
            <w:r w:rsidRPr="00AB42DF">
              <w:rPr>
                <w:color w:val="000000"/>
                <w:spacing w:val="2"/>
                <w:sz w:val="28"/>
                <w:szCs w:val="28"/>
              </w:rPr>
              <w:lastRenderedPageBreak/>
              <w:t>качественные и эксплуатационные характеристики закупаемых товаров, с учетом нормирования государственных закупок.</w:t>
            </w:r>
          </w:p>
        </w:tc>
        <w:tc>
          <w:tcPr>
            <w:tcW w:w="2694" w:type="dxa"/>
            <w:hideMark/>
          </w:tcPr>
          <w:p w:rsidR="0028513E" w:rsidRPr="00AB42DF" w:rsidRDefault="0028513E" w:rsidP="008E1D86">
            <w:pPr>
              <w:rPr>
                <w:color w:val="000000"/>
                <w:sz w:val="28"/>
                <w:szCs w:val="28"/>
              </w:rPr>
            </w:pPr>
          </w:p>
        </w:tc>
      </w:tr>
      <w:tr w:rsidR="0028513E" w:rsidRPr="00AB42DF" w:rsidTr="008E1D86">
        <w:trPr>
          <w:trHeight w:val="277"/>
        </w:trPr>
        <w:tc>
          <w:tcPr>
            <w:tcW w:w="6799" w:type="dxa"/>
            <w:hideMark/>
          </w:tcPr>
          <w:p w:rsidR="0028513E" w:rsidRPr="00AB42DF" w:rsidRDefault="0028513E" w:rsidP="008E1D86">
            <w:pPr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AB42DF">
              <w:rPr>
                <w:color w:val="000000"/>
                <w:spacing w:val="2"/>
                <w:sz w:val="28"/>
                <w:szCs w:val="28"/>
              </w:rPr>
              <w:lastRenderedPageBreak/>
              <w:t>Год выпуска</w:t>
            </w:r>
          </w:p>
        </w:tc>
        <w:tc>
          <w:tcPr>
            <w:tcW w:w="2694" w:type="dxa"/>
            <w:hideMark/>
          </w:tcPr>
          <w:p w:rsidR="0028513E" w:rsidRPr="00AB42DF" w:rsidRDefault="0028513E" w:rsidP="008E1D86">
            <w:pPr>
              <w:rPr>
                <w:color w:val="000000"/>
                <w:sz w:val="28"/>
                <w:szCs w:val="28"/>
              </w:rPr>
            </w:pPr>
          </w:p>
        </w:tc>
      </w:tr>
      <w:tr w:rsidR="0028513E" w:rsidRPr="00AB42DF" w:rsidTr="008E1D86">
        <w:trPr>
          <w:trHeight w:val="265"/>
        </w:trPr>
        <w:tc>
          <w:tcPr>
            <w:tcW w:w="6799" w:type="dxa"/>
            <w:hideMark/>
          </w:tcPr>
          <w:p w:rsidR="0028513E" w:rsidRPr="00AB42DF" w:rsidRDefault="0028513E" w:rsidP="008E1D86">
            <w:pPr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AB42DF">
              <w:rPr>
                <w:color w:val="000000"/>
                <w:spacing w:val="2"/>
                <w:sz w:val="28"/>
                <w:szCs w:val="28"/>
              </w:rPr>
              <w:t>Гарантийный срок (в месяцах)</w:t>
            </w:r>
          </w:p>
        </w:tc>
        <w:tc>
          <w:tcPr>
            <w:tcW w:w="2694" w:type="dxa"/>
            <w:hideMark/>
          </w:tcPr>
          <w:p w:rsidR="0028513E" w:rsidRPr="00AB42DF" w:rsidRDefault="0028513E" w:rsidP="008E1D86">
            <w:pPr>
              <w:rPr>
                <w:color w:val="000000"/>
                <w:sz w:val="28"/>
                <w:szCs w:val="28"/>
              </w:rPr>
            </w:pPr>
          </w:p>
        </w:tc>
      </w:tr>
      <w:tr w:rsidR="0028513E" w:rsidRPr="00AB42DF" w:rsidTr="008E1D86">
        <w:trPr>
          <w:trHeight w:val="557"/>
        </w:trPr>
        <w:tc>
          <w:tcPr>
            <w:tcW w:w="6799" w:type="dxa"/>
            <w:hideMark/>
          </w:tcPr>
          <w:p w:rsidR="0028513E" w:rsidRPr="00AB42DF" w:rsidRDefault="0028513E" w:rsidP="008E1D86">
            <w:pPr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AB42DF">
              <w:rPr>
                <w:color w:val="000000"/>
                <w:spacing w:val="2"/>
                <w:sz w:val="28"/>
                <w:szCs w:val="28"/>
              </w:rPr>
              <w:t>Описание требуемых функциональных, технических, качественных, эксплуатационных и иных характеристик закупаемого товара</w:t>
            </w:r>
          </w:p>
        </w:tc>
        <w:tc>
          <w:tcPr>
            <w:tcW w:w="2694" w:type="dxa"/>
            <w:hideMark/>
          </w:tcPr>
          <w:p w:rsidR="0028513E" w:rsidRPr="00AB42DF" w:rsidRDefault="0028513E" w:rsidP="008E1D86">
            <w:pPr>
              <w:rPr>
                <w:color w:val="000000"/>
                <w:sz w:val="28"/>
                <w:szCs w:val="28"/>
              </w:rPr>
            </w:pPr>
          </w:p>
        </w:tc>
      </w:tr>
      <w:tr w:rsidR="0028513E" w:rsidRPr="00AB42DF" w:rsidTr="008E1D86">
        <w:trPr>
          <w:trHeight w:val="545"/>
        </w:trPr>
        <w:tc>
          <w:tcPr>
            <w:tcW w:w="6799" w:type="dxa"/>
            <w:hideMark/>
          </w:tcPr>
          <w:p w:rsidR="0028513E" w:rsidRPr="00AB42DF" w:rsidRDefault="0028513E" w:rsidP="008E1D86">
            <w:pPr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AB42DF">
              <w:rPr>
                <w:color w:val="000000"/>
                <w:spacing w:val="2"/>
                <w:sz w:val="28"/>
                <w:szCs w:val="28"/>
              </w:rPr>
              <w:t>Сопутствующие услуги (указываются при необходимости) (монтаж, наладка, обучение, проверки и испытания товаров)</w:t>
            </w:r>
          </w:p>
        </w:tc>
        <w:tc>
          <w:tcPr>
            <w:tcW w:w="2694" w:type="dxa"/>
            <w:hideMark/>
          </w:tcPr>
          <w:p w:rsidR="0028513E" w:rsidRPr="00AB42DF" w:rsidRDefault="0028513E" w:rsidP="008E1D86">
            <w:pPr>
              <w:rPr>
                <w:color w:val="000000"/>
                <w:sz w:val="28"/>
                <w:szCs w:val="28"/>
              </w:rPr>
            </w:pPr>
          </w:p>
        </w:tc>
      </w:tr>
      <w:tr w:rsidR="0028513E" w:rsidRPr="00AB42DF" w:rsidTr="008E1D86">
        <w:trPr>
          <w:trHeight w:val="1103"/>
        </w:trPr>
        <w:tc>
          <w:tcPr>
            <w:tcW w:w="6799" w:type="dxa"/>
            <w:hideMark/>
          </w:tcPr>
          <w:p w:rsidR="0028513E" w:rsidRPr="00AB42DF" w:rsidRDefault="0028513E" w:rsidP="008E1D86">
            <w:pPr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AB42DF">
              <w:rPr>
                <w:color w:val="000000"/>
                <w:spacing w:val="2"/>
                <w:sz w:val="28"/>
                <w:szCs w:val="28"/>
              </w:rPr>
              <w:t>Условия к потенциальному поставщику в случае определения его победителем и заключения с ним договора о государственных закупках (указываются при необходимости)</w:t>
            </w:r>
            <w:r>
              <w:rPr>
                <w:color w:val="000000"/>
                <w:spacing w:val="2"/>
                <w:sz w:val="28"/>
                <w:szCs w:val="28"/>
              </w:rPr>
              <w:t xml:space="preserve"> </w:t>
            </w:r>
            <w:r w:rsidRPr="00AB42DF">
              <w:rPr>
                <w:color w:val="000000"/>
                <w:spacing w:val="2"/>
                <w:sz w:val="28"/>
                <w:szCs w:val="28"/>
              </w:rPr>
              <w:t>(Отклонение потенциального поставщика за не указание и непредставление указанных сведений не допускается)</w:t>
            </w:r>
          </w:p>
        </w:tc>
        <w:tc>
          <w:tcPr>
            <w:tcW w:w="2694" w:type="dxa"/>
            <w:hideMark/>
          </w:tcPr>
          <w:p w:rsidR="0028513E" w:rsidRPr="00AB42DF" w:rsidRDefault="0028513E" w:rsidP="008E1D86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28513E" w:rsidRPr="00AB42DF" w:rsidRDefault="0028513E" w:rsidP="0028513E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</w:rPr>
      </w:pPr>
      <w:r w:rsidRPr="00AB42DF">
        <w:rPr>
          <w:color w:val="000000"/>
          <w:spacing w:val="2"/>
          <w:sz w:val="28"/>
          <w:szCs w:val="28"/>
        </w:rPr>
        <w:t>     * сведения подтягиваются из плана государственных закупок (отображаются автоматически).</w:t>
      </w:r>
    </w:p>
    <w:p w:rsidR="0028513E" w:rsidRPr="00AB42DF" w:rsidRDefault="0028513E" w:rsidP="0028513E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</w:rPr>
      </w:pPr>
    </w:p>
    <w:p w:rsidR="0028513E" w:rsidRPr="00AB42DF" w:rsidRDefault="0028513E" w:rsidP="0028513E">
      <w:pPr>
        <w:shd w:val="clear" w:color="auto" w:fill="FFFFFF"/>
        <w:textAlignment w:val="baseline"/>
        <w:rPr>
          <w:color w:val="000000"/>
          <w:spacing w:val="2"/>
          <w:sz w:val="28"/>
          <w:szCs w:val="28"/>
        </w:rPr>
      </w:pPr>
      <w:r w:rsidRPr="00AB42DF">
        <w:rPr>
          <w:color w:val="000000"/>
          <w:spacing w:val="2"/>
          <w:sz w:val="28"/>
          <w:szCs w:val="28"/>
        </w:rPr>
        <w:t>      Примечание.</w:t>
      </w:r>
    </w:p>
    <w:p w:rsidR="0028513E" w:rsidRPr="00AB42DF" w:rsidRDefault="0028513E" w:rsidP="0028513E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</w:rPr>
      </w:pPr>
      <w:r w:rsidRPr="00AB42DF">
        <w:rPr>
          <w:color w:val="000000"/>
          <w:spacing w:val="2"/>
          <w:sz w:val="28"/>
          <w:szCs w:val="28"/>
        </w:rPr>
        <w:t>      1. Каждое требование по функциональным, техническим, качественным, эксплуатационным, иным характеристикам, сопутствующим услугам и дополнительным условиям к исполнителю указывается отдельной строкой.</w:t>
      </w:r>
    </w:p>
    <w:p w:rsidR="0028513E" w:rsidRPr="00AB42DF" w:rsidRDefault="0028513E" w:rsidP="0028513E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</w:rPr>
      </w:pPr>
      <w:r w:rsidRPr="00AB42DF">
        <w:rPr>
          <w:color w:val="000000"/>
          <w:spacing w:val="2"/>
          <w:sz w:val="28"/>
          <w:szCs w:val="28"/>
        </w:rPr>
        <w:t>      2. Установление требований технической спецификации в иных документах не допускается.</w:t>
      </w:r>
    </w:p>
    <w:p w:rsidR="0028513E" w:rsidRPr="00AB42DF" w:rsidRDefault="0028513E" w:rsidP="0028513E">
      <w:pPr>
        <w:rPr>
          <w:color w:val="000000"/>
          <w:sz w:val="28"/>
          <w:szCs w:val="28"/>
        </w:rPr>
      </w:pPr>
    </w:p>
    <w:p w:rsidR="0028513E" w:rsidRPr="00AB42DF" w:rsidRDefault="0028513E" w:rsidP="0028513E">
      <w:pPr>
        <w:rPr>
          <w:color w:val="000000"/>
          <w:sz w:val="28"/>
          <w:szCs w:val="28"/>
        </w:rPr>
      </w:pPr>
    </w:p>
    <w:p w:rsidR="0028513E" w:rsidRPr="00AB42DF" w:rsidRDefault="0028513E" w:rsidP="0028513E">
      <w:pPr>
        <w:rPr>
          <w:color w:val="000000"/>
          <w:sz w:val="28"/>
          <w:szCs w:val="28"/>
        </w:rPr>
      </w:pPr>
    </w:p>
    <w:p w:rsidR="0028513E" w:rsidRPr="00AB42DF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tbl>
      <w:tblPr>
        <w:tblStyle w:val="1"/>
        <w:tblpPr w:leftFromText="180" w:rightFromText="180" w:vertAnchor="text" w:tblpXSpec="right" w:tblpY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8"/>
      </w:tblGrid>
      <w:tr w:rsidR="0028513E" w:rsidRPr="004536DA" w:rsidTr="008E1D86">
        <w:trPr>
          <w:trHeight w:val="1800"/>
        </w:trPr>
        <w:tc>
          <w:tcPr>
            <w:tcW w:w="4178" w:type="dxa"/>
            <w:hideMark/>
          </w:tcPr>
          <w:p w:rsidR="0028513E" w:rsidRPr="004536DA" w:rsidRDefault="0028513E" w:rsidP="00555E8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536DA">
              <w:rPr>
                <w:color w:val="000000"/>
                <w:sz w:val="28"/>
                <w:szCs w:val="28"/>
              </w:rPr>
              <w:t xml:space="preserve">Приложение </w:t>
            </w:r>
            <w:r>
              <w:rPr>
                <w:color w:val="000000"/>
                <w:sz w:val="28"/>
                <w:szCs w:val="28"/>
              </w:rPr>
              <w:t>3</w:t>
            </w:r>
          </w:p>
          <w:p w:rsidR="003B29F3" w:rsidRDefault="003B29F3" w:rsidP="00555E81">
            <w:pPr>
              <w:jc w:val="center"/>
              <w:rPr>
                <w:sz w:val="28"/>
                <w:szCs w:val="28"/>
                <w:lang w:val="kk-KZ"/>
              </w:rPr>
            </w:pPr>
            <w:r w:rsidRPr="002B0FB8">
              <w:rPr>
                <w:sz w:val="28"/>
                <w:szCs w:val="28"/>
              </w:rPr>
              <w:t>к приказу</w:t>
            </w:r>
            <w:r>
              <w:rPr>
                <w:sz w:val="28"/>
                <w:szCs w:val="28"/>
                <w:lang w:val="kk-KZ"/>
              </w:rPr>
              <w:t xml:space="preserve"> исполняющего обязанности</w:t>
            </w:r>
          </w:p>
          <w:p w:rsidR="00555E81" w:rsidRDefault="003B29F3" w:rsidP="00555E81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Министра финансов </w:t>
            </w:r>
          </w:p>
          <w:p w:rsidR="003B29F3" w:rsidRDefault="003B29F3" w:rsidP="00555E81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Республики Казахстан</w:t>
            </w:r>
          </w:p>
          <w:p w:rsidR="003B29F3" w:rsidRDefault="003B29F3" w:rsidP="00555E81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от «  » _______ 2020 года</w:t>
            </w:r>
          </w:p>
          <w:p w:rsidR="0028513E" w:rsidRPr="004536DA" w:rsidRDefault="003B29F3" w:rsidP="00555E8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kk-KZ"/>
              </w:rPr>
              <w:t>№____</w:t>
            </w:r>
          </w:p>
        </w:tc>
      </w:tr>
    </w:tbl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Pr="00AB42DF" w:rsidRDefault="0028513E" w:rsidP="0028513E">
      <w:pPr>
        <w:rPr>
          <w:color w:val="000000"/>
          <w:sz w:val="28"/>
          <w:szCs w:val="28"/>
        </w:rPr>
      </w:pPr>
    </w:p>
    <w:tbl>
      <w:tblPr>
        <w:tblW w:w="3827" w:type="dxa"/>
        <w:tblInd w:w="581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7"/>
      </w:tblGrid>
      <w:tr w:rsidR="0028513E" w:rsidRPr="00AB42DF" w:rsidTr="008E1D86"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13E" w:rsidRPr="00AB42DF" w:rsidRDefault="0028513E" w:rsidP="008E1D86">
            <w:pPr>
              <w:jc w:val="center"/>
              <w:rPr>
                <w:color w:val="000000"/>
                <w:sz w:val="28"/>
                <w:szCs w:val="28"/>
              </w:rPr>
            </w:pPr>
            <w:r w:rsidRPr="00AB42DF">
              <w:rPr>
                <w:color w:val="000000"/>
                <w:sz w:val="28"/>
                <w:szCs w:val="28"/>
              </w:rPr>
              <w:t>Приложение 2-1</w:t>
            </w:r>
            <w:r w:rsidRPr="00AB42DF">
              <w:rPr>
                <w:color w:val="000000"/>
                <w:sz w:val="28"/>
                <w:szCs w:val="28"/>
              </w:rPr>
              <w:br/>
              <w:t>к Конкурсной документации</w:t>
            </w:r>
          </w:p>
        </w:tc>
      </w:tr>
    </w:tbl>
    <w:p w:rsidR="0028513E" w:rsidRPr="00AB42DF" w:rsidRDefault="0028513E" w:rsidP="0028513E">
      <w:pPr>
        <w:shd w:val="clear" w:color="auto" w:fill="FFFFFF"/>
        <w:textAlignment w:val="baseline"/>
        <w:outlineLvl w:val="2"/>
        <w:rPr>
          <w:color w:val="1E1E1E"/>
          <w:sz w:val="28"/>
          <w:szCs w:val="28"/>
        </w:rPr>
      </w:pPr>
    </w:p>
    <w:p w:rsidR="0028513E" w:rsidRDefault="0028513E" w:rsidP="0028513E">
      <w:pPr>
        <w:shd w:val="clear" w:color="auto" w:fill="FFFFFF"/>
        <w:jc w:val="center"/>
        <w:textAlignment w:val="baseline"/>
        <w:outlineLvl w:val="2"/>
        <w:rPr>
          <w:color w:val="1E1E1E"/>
          <w:sz w:val="28"/>
          <w:szCs w:val="28"/>
        </w:rPr>
      </w:pPr>
      <w:r w:rsidRPr="00AB42DF">
        <w:rPr>
          <w:color w:val="1E1E1E"/>
          <w:sz w:val="28"/>
          <w:szCs w:val="28"/>
        </w:rPr>
        <w:t xml:space="preserve">Перечень закупаемых работ в сфере строительства </w:t>
      </w:r>
    </w:p>
    <w:p w:rsidR="0028513E" w:rsidRPr="00AB42DF" w:rsidRDefault="0028513E" w:rsidP="0028513E">
      <w:pPr>
        <w:shd w:val="clear" w:color="auto" w:fill="FFFFFF"/>
        <w:jc w:val="center"/>
        <w:textAlignment w:val="baseline"/>
        <w:outlineLvl w:val="2"/>
        <w:rPr>
          <w:color w:val="1E1E1E"/>
          <w:sz w:val="28"/>
          <w:szCs w:val="28"/>
        </w:rPr>
      </w:pPr>
      <w:r w:rsidRPr="00AB42DF">
        <w:rPr>
          <w:color w:val="1E1E1E"/>
          <w:sz w:val="28"/>
          <w:szCs w:val="28"/>
        </w:rPr>
        <w:t>(строительно-монтажные работы и работы по проектированию) (заполняется заказчиком)</w:t>
      </w:r>
    </w:p>
    <w:p w:rsidR="0028513E" w:rsidRPr="00AB42DF" w:rsidRDefault="0028513E" w:rsidP="0028513E">
      <w:pPr>
        <w:shd w:val="clear" w:color="auto" w:fill="FFFFFF"/>
        <w:textAlignment w:val="baseline"/>
        <w:rPr>
          <w:color w:val="000000"/>
          <w:spacing w:val="2"/>
          <w:sz w:val="28"/>
          <w:szCs w:val="28"/>
        </w:rPr>
      </w:pPr>
    </w:p>
    <w:p w:rsidR="0028513E" w:rsidRPr="00AB42DF" w:rsidRDefault="0028513E" w:rsidP="0028513E">
      <w:pPr>
        <w:shd w:val="clear" w:color="auto" w:fill="FFFFFF"/>
        <w:textAlignment w:val="baseline"/>
        <w:rPr>
          <w:color w:val="000000"/>
          <w:spacing w:val="2"/>
          <w:sz w:val="28"/>
          <w:szCs w:val="28"/>
        </w:rPr>
      </w:pPr>
      <w:r w:rsidRPr="00AB42DF">
        <w:rPr>
          <w:color w:val="000000"/>
          <w:spacing w:val="2"/>
          <w:sz w:val="28"/>
          <w:szCs w:val="28"/>
        </w:rPr>
        <w:t>      Наименование заказчика ____________</w:t>
      </w:r>
    </w:p>
    <w:p w:rsidR="0028513E" w:rsidRPr="00AB42DF" w:rsidRDefault="0028513E" w:rsidP="0028513E">
      <w:pPr>
        <w:shd w:val="clear" w:color="auto" w:fill="FFFFFF"/>
        <w:textAlignment w:val="baseline"/>
        <w:rPr>
          <w:color w:val="000000"/>
          <w:spacing w:val="2"/>
          <w:sz w:val="28"/>
          <w:szCs w:val="28"/>
        </w:rPr>
      </w:pPr>
      <w:r w:rsidRPr="00AB42DF">
        <w:rPr>
          <w:color w:val="000000"/>
          <w:spacing w:val="2"/>
          <w:sz w:val="28"/>
          <w:szCs w:val="28"/>
        </w:rPr>
        <w:t>      Наименование организатора _____________</w:t>
      </w:r>
    </w:p>
    <w:p w:rsidR="0028513E" w:rsidRPr="00AB42DF" w:rsidRDefault="0028513E" w:rsidP="0028513E">
      <w:pPr>
        <w:shd w:val="clear" w:color="auto" w:fill="FFFFFF"/>
        <w:textAlignment w:val="baseline"/>
        <w:rPr>
          <w:color w:val="000000"/>
          <w:spacing w:val="2"/>
          <w:sz w:val="28"/>
          <w:szCs w:val="28"/>
        </w:rPr>
      </w:pPr>
      <w:r w:rsidRPr="00AB42DF">
        <w:rPr>
          <w:color w:val="000000"/>
          <w:spacing w:val="2"/>
          <w:sz w:val="28"/>
          <w:szCs w:val="28"/>
        </w:rPr>
        <w:t>      № конкурса ____________________________</w:t>
      </w:r>
    </w:p>
    <w:p w:rsidR="0028513E" w:rsidRPr="00AB42DF" w:rsidRDefault="0028513E" w:rsidP="0028513E">
      <w:pPr>
        <w:shd w:val="clear" w:color="auto" w:fill="FFFFFF"/>
        <w:textAlignment w:val="baseline"/>
        <w:rPr>
          <w:color w:val="000000"/>
          <w:spacing w:val="2"/>
          <w:sz w:val="28"/>
          <w:szCs w:val="28"/>
        </w:rPr>
      </w:pPr>
      <w:r w:rsidRPr="00AB42DF">
        <w:rPr>
          <w:color w:val="000000"/>
          <w:spacing w:val="2"/>
          <w:sz w:val="28"/>
          <w:szCs w:val="28"/>
        </w:rPr>
        <w:t>      Наименование конкурса _______________</w:t>
      </w:r>
    </w:p>
    <w:p w:rsidR="0028513E" w:rsidRPr="00AB42DF" w:rsidRDefault="0028513E" w:rsidP="0028513E">
      <w:pPr>
        <w:shd w:val="clear" w:color="auto" w:fill="FFFFFF"/>
        <w:textAlignment w:val="baseline"/>
        <w:rPr>
          <w:color w:val="000000"/>
          <w:spacing w:val="2"/>
          <w:sz w:val="28"/>
          <w:szCs w:val="28"/>
        </w:rPr>
      </w:pPr>
      <w:r w:rsidRPr="00AB42DF">
        <w:rPr>
          <w:color w:val="000000"/>
          <w:spacing w:val="2"/>
          <w:sz w:val="28"/>
          <w:szCs w:val="28"/>
        </w:rPr>
        <w:t>      № лота ________________________________</w:t>
      </w:r>
    </w:p>
    <w:p w:rsidR="0028513E" w:rsidRDefault="0028513E" w:rsidP="0028513E">
      <w:pPr>
        <w:shd w:val="clear" w:color="auto" w:fill="FFFFFF"/>
        <w:textAlignment w:val="baseline"/>
        <w:rPr>
          <w:color w:val="000000"/>
          <w:spacing w:val="2"/>
          <w:sz w:val="28"/>
          <w:szCs w:val="28"/>
        </w:rPr>
      </w:pPr>
      <w:r w:rsidRPr="00AB42DF">
        <w:rPr>
          <w:color w:val="000000"/>
          <w:spacing w:val="2"/>
          <w:sz w:val="28"/>
          <w:szCs w:val="28"/>
        </w:rPr>
        <w:t>      Наименование лота _______________________</w:t>
      </w:r>
    </w:p>
    <w:p w:rsidR="0028513E" w:rsidRPr="00AB42DF" w:rsidRDefault="0028513E" w:rsidP="0028513E">
      <w:pPr>
        <w:shd w:val="clear" w:color="auto" w:fill="FFFFFF"/>
        <w:textAlignment w:val="baseline"/>
        <w:rPr>
          <w:color w:val="000000"/>
          <w:spacing w:val="2"/>
          <w:sz w:val="28"/>
          <w:szCs w:val="28"/>
        </w:rPr>
      </w:pPr>
    </w:p>
    <w:tbl>
      <w:tblPr>
        <w:tblStyle w:val="111"/>
        <w:tblW w:w="9456" w:type="dxa"/>
        <w:tblLayout w:type="fixed"/>
        <w:tblLook w:val="04A0" w:firstRow="1" w:lastRow="0" w:firstColumn="1" w:lastColumn="0" w:noHBand="0" w:noVBand="1"/>
      </w:tblPr>
      <w:tblGrid>
        <w:gridCol w:w="6799"/>
        <w:gridCol w:w="2657"/>
      </w:tblGrid>
      <w:tr w:rsidR="0028513E" w:rsidRPr="00AB42DF" w:rsidTr="008E1D86">
        <w:trPr>
          <w:trHeight w:val="278"/>
        </w:trPr>
        <w:tc>
          <w:tcPr>
            <w:tcW w:w="6799" w:type="dxa"/>
            <w:hideMark/>
          </w:tcPr>
          <w:p w:rsidR="0028513E" w:rsidRPr="00AB42DF" w:rsidRDefault="0028513E" w:rsidP="008E1D86">
            <w:pPr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AB42DF">
              <w:rPr>
                <w:color w:val="000000"/>
                <w:spacing w:val="2"/>
                <w:sz w:val="28"/>
                <w:szCs w:val="28"/>
              </w:rPr>
              <w:t>Наименование кода Единого номенклатурного справочника товаров, работ, услуг*</w:t>
            </w:r>
          </w:p>
        </w:tc>
        <w:tc>
          <w:tcPr>
            <w:tcW w:w="2657" w:type="dxa"/>
            <w:hideMark/>
          </w:tcPr>
          <w:p w:rsidR="0028513E" w:rsidRPr="00AB42DF" w:rsidRDefault="0028513E" w:rsidP="008E1D86">
            <w:pPr>
              <w:rPr>
                <w:color w:val="000000"/>
                <w:sz w:val="28"/>
                <w:szCs w:val="28"/>
              </w:rPr>
            </w:pPr>
          </w:p>
        </w:tc>
      </w:tr>
      <w:tr w:rsidR="0028513E" w:rsidRPr="00AB42DF" w:rsidTr="008E1D86">
        <w:trPr>
          <w:trHeight w:val="266"/>
        </w:trPr>
        <w:tc>
          <w:tcPr>
            <w:tcW w:w="6799" w:type="dxa"/>
            <w:hideMark/>
          </w:tcPr>
          <w:p w:rsidR="0028513E" w:rsidRPr="00AB42DF" w:rsidRDefault="0028513E" w:rsidP="008E1D86">
            <w:pPr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AB42DF">
              <w:rPr>
                <w:color w:val="000000"/>
                <w:spacing w:val="2"/>
                <w:sz w:val="28"/>
                <w:szCs w:val="28"/>
              </w:rPr>
              <w:t>Наименование работы*</w:t>
            </w:r>
          </w:p>
        </w:tc>
        <w:tc>
          <w:tcPr>
            <w:tcW w:w="2657" w:type="dxa"/>
            <w:hideMark/>
          </w:tcPr>
          <w:p w:rsidR="0028513E" w:rsidRPr="00AB42DF" w:rsidRDefault="0028513E" w:rsidP="008E1D86">
            <w:pPr>
              <w:rPr>
                <w:color w:val="000000"/>
                <w:sz w:val="28"/>
                <w:szCs w:val="28"/>
              </w:rPr>
            </w:pPr>
          </w:p>
        </w:tc>
      </w:tr>
      <w:tr w:rsidR="0028513E" w:rsidRPr="00AB42DF" w:rsidTr="008E1D86">
        <w:trPr>
          <w:trHeight w:val="278"/>
        </w:trPr>
        <w:tc>
          <w:tcPr>
            <w:tcW w:w="6799" w:type="dxa"/>
            <w:hideMark/>
          </w:tcPr>
          <w:p w:rsidR="0028513E" w:rsidRPr="00AB42DF" w:rsidRDefault="0028513E" w:rsidP="008E1D86">
            <w:pPr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AB42DF">
              <w:rPr>
                <w:color w:val="000000"/>
                <w:spacing w:val="2"/>
                <w:sz w:val="28"/>
                <w:szCs w:val="28"/>
              </w:rPr>
              <w:t>Единица измерения*</w:t>
            </w:r>
          </w:p>
        </w:tc>
        <w:tc>
          <w:tcPr>
            <w:tcW w:w="2657" w:type="dxa"/>
            <w:hideMark/>
          </w:tcPr>
          <w:p w:rsidR="0028513E" w:rsidRPr="00AB42DF" w:rsidRDefault="0028513E" w:rsidP="008E1D86">
            <w:pPr>
              <w:rPr>
                <w:color w:val="000000"/>
                <w:sz w:val="28"/>
                <w:szCs w:val="28"/>
              </w:rPr>
            </w:pPr>
          </w:p>
        </w:tc>
      </w:tr>
      <w:tr w:rsidR="0028513E" w:rsidRPr="00AB42DF" w:rsidTr="008E1D86">
        <w:trPr>
          <w:trHeight w:val="278"/>
        </w:trPr>
        <w:tc>
          <w:tcPr>
            <w:tcW w:w="6799" w:type="dxa"/>
            <w:hideMark/>
          </w:tcPr>
          <w:p w:rsidR="0028513E" w:rsidRPr="00AB42DF" w:rsidRDefault="0028513E" w:rsidP="008E1D86">
            <w:pPr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AB42DF">
              <w:rPr>
                <w:color w:val="000000"/>
                <w:spacing w:val="2"/>
                <w:sz w:val="28"/>
                <w:szCs w:val="28"/>
              </w:rPr>
              <w:t>Количество (объем)*</w:t>
            </w:r>
          </w:p>
        </w:tc>
        <w:tc>
          <w:tcPr>
            <w:tcW w:w="2657" w:type="dxa"/>
            <w:hideMark/>
          </w:tcPr>
          <w:p w:rsidR="0028513E" w:rsidRPr="00AB42DF" w:rsidRDefault="0028513E" w:rsidP="008E1D86">
            <w:pPr>
              <w:rPr>
                <w:color w:val="000000"/>
                <w:sz w:val="28"/>
                <w:szCs w:val="28"/>
              </w:rPr>
            </w:pPr>
          </w:p>
        </w:tc>
      </w:tr>
      <w:tr w:rsidR="0028513E" w:rsidRPr="00AB42DF" w:rsidTr="008E1D86">
        <w:trPr>
          <w:trHeight w:val="266"/>
        </w:trPr>
        <w:tc>
          <w:tcPr>
            <w:tcW w:w="6799" w:type="dxa"/>
            <w:hideMark/>
          </w:tcPr>
          <w:p w:rsidR="0028513E" w:rsidRPr="00AB42DF" w:rsidRDefault="0028513E" w:rsidP="008E1D86">
            <w:pPr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AB42DF">
              <w:rPr>
                <w:color w:val="000000"/>
                <w:spacing w:val="2"/>
                <w:sz w:val="28"/>
                <w:szCs w:val="28"/>
              </w:rPr>
              <w:t>Цена за единицу, без учета налога на добавленную стоимость *</w:t>
            </w:r>
          </w:p>
        </w:tc>
        <w:tc>
          <w:tcPr>
            <w:tcW w:w="2657" w:type="dxa"/>
            <w:hideMark/>
          </w:tcPr>
          <w:p w:rsidR="0028513E" w:rsidRPr="00AB42DF" w:rsidRDefault="0028513E" w:rsidP="008E1D86">
            <w:pPr>
              <w:rPr>
                <w:color w:val="000000"/>
                <w:sz w:val="28"/>
                <w:szCs w:val="28"/>
              </w:rPr>
            </w:pPr>
          </w:p>
        </w:tc>
      </w:tr>
      <w:tr w:rsidR="0028513E" w:rsidRPr="00AB42DF" w:rsidTr="008E1D86">
        <w:trPr>
          <w:trHeight w:val="558"/>
        </w:trPr>
        <w:tc>
          <w:tcPr>
            <w:tcW w:w="6799" w:type="dxa"/>
            <w:hideMark/>
          </w:tcPr>
          <w:p w:rsidR="0028513E" w:rsidRPr="00AB42DF" w:rsidRDefault="0028513E" w:rsidP="008E1D86">
            <w:pPr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AB42DF">
              <w:rPr>
                <w:color w:val="000000"/>
                <w:spacing w:val="2"/>
                <w:sz w:val="28"/>
                <w:szCs w:val="28"/>
              </w:rPr>
              <w:t>Общая сумма, выделенная для закупки, без учета налога на добавленную стоимость*</w:t>
            </w:r>
          </w:p>
        </w:tc>
        <w:tc>
          <w:tcPr>
            <w:tcW w:w="2657" w:type="dxa"/>
            <w:hideMark/>
          </w:tcPr>
          <w:p w:rsidR="0028513E" w:rsidRPr="00AB42DF" w:rsidRDefault="0028513E" w:rsidP="008E1D86">
            <w:pPr>
              <w:rPr>
                <w:color w:val="000000"/>
                <w:sz w:val="28"/>
                <w:szCs w:val="28"/>
              </w:rPr>
            </w:pPr>
          </w:p>
        </w:tc>
      </w:tr>
      <w:tr w:rsidR="0028513E" w:rsidRPr="00AB42DF" w:rsidTr="008E1D86">
        <w:trPr>
          <w:trHeight w:val="266"/>
        </w:trPr>
        <w:tc>
          <w:tcPr>
            <w:tcW w:w="6799" w:type="dxa"/>
            <w:hideMark/>
          </w:tcPr>
          <w:p w:rsidR="0028513E" w:rsidRPr="00AB42DF" w:rsidRDefault="0028513E" w:rsidP="008E1D86">
            <w:pPr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AB42DF">
              <w:rPr>
                <w:color w:val="000000"/>
                <w:spacing w:val="2"/>
                <w:sz w:val="28"/>
                <w:szCs w:val="28"/>
              </w:rPr>
              <w:t>Срок выполнения работы*</w:t>
            </w:r>
          </w:p>
        </w:tc>
        <w:tc>
          <w:tcPr>
            <w:tcW w:w="2657" w:type="dxa"/>
            <w:hideMark/>
          </w:tcPr>
          <w:p w:rsidR="0028513E" w:rsidRPr="00AB42DF" w:rsidRDefault="0028513E" w:rsidP="008E1D86">
            <w:pPr>
              <w:rPr>
                <w:color w:val="000000"/>
                <w:sz w:val="28"/>
                <w:szCs w:val="28"/>
              </w:rPr>
            </w:pPr>
          </w:p>
        </w:tc>
      </w:tr>
      <w:tr w:rsidR="0028513E" w:rsidRPr="00AB42DF" w:rsidTr="008E1D86">
        <w:trPr>
          <w:trHeight w:val="278"/>
        </w:trPr>
        <w:tc>
          <w:tcPr>
            <w:tcW w:w="6799" w:type="dxa"/>
            <w:hideMark/>
          </w:tcPr>
          <w:p w:rsidR="0028513E" w:rsidRPr="00AB42DF" w:rsidRDefault="0028513E" w:rsidP="008E1D86">
            <w:pPr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AB42DF">
              <w:rPr>
                <w:color w:val="000000"/>
                <w:spacing w:val="2"/>
                <w:sz w:val="28"/>
                <w:szCs w:val="28"/>
              </w:rPr>
              <w:t>Размер авансового платежа*</w:t>
            </w:r>
          </w:p>
        </w:tc>
        <w:tc>
          <w:tcPr>
            <w:tcW w:w="2657" w:type="dxa"/>
            <w:hideMark/>
          </w:tcPr>
          <w:p w:rsidR="0028513E" w:rsidRPr="00AB42DF" w:rsidRDefault="0028513E" w:rsidP="008E1D86">
            <w:pPr>
              <w:rPr>
                <w:color w:val="000000"/>
                <w:sz w:val="28"/>
                <w:szCs w:val="28"/>
              </w:rPr>
            </w:pPr>
          </w:p>
        </w:tc>
      </w:tr>
      <w:tr w:rsidR="0028513E" w:rsidRPr="00AB42DF" w:rsidTr="008E1D86">
        <w:trPr>
          <w:trHeight w:val="266"/>
        </w:trPr>
        <w:tc>
          <w:tcPr>
            <w:tcW w:w="6799" w:type="dxa"/>
            <w:hideMark/>
          </w:tcPr>
          <w:p w:rsidR="0028513E" w:rsidRPr="00AB42DF" w:rsidRDefault="0028513E" w:rsidP="008E1D86">
            <w:pPr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AB42DF">
              <w:rPr>
                <w:color w:val="000000"/>
                <w:spacing w:val="2"/>
                <w:sz w:val="28"/>
                <w:szCs w:val="28"/>
              </w:rPr>
              <w:t>Гарантийный срок (в месяцах)</w:t>
            </w:r>
          </w:p>
        </w:tc>
        <w:tc>
          <w:tcPr>
            <w:tcW w:w="2657" w:type="dxa"/>
            <w:hideMark/>
          </w:tcPr>
          <w:p w:rsidR="0028513E" w:rsidRPr="00AB42DF" w:rsidRDefault="0028513E" w:rsidP="008E1D86">
            <w:pPr>
              <w:rPr>
                <w:color w:val="000000"/>
                <w:sz w:val="28"/>
                <w:szCs w:val="28"/>
              </w:rPr>
            </w:pPr>
          </w:p>
        </w:tc>
      </w:tr>
      <w:tr w:rsidR="0028513E" w:rsidRPr="00AB42DF" w:rsidTr="008E1D86">
        <w:trPr>
          <w:trHeight w:val="1104"/>
        </w:trPr>
        <w:tc>
          <w:tcPr>
            <w:tcW w:w="6799" w:type="dxa"/>
            <w:hideMark/>
          </w:tcPr>
          <w:p w:rsidR="0028513E" w:rsidRPr="00AB42DF" w:rsidRDefault="0028513E" w:rsidP="008E1D86">
            <w:pPr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AB42DF">
              <w:rPr>
                <w:color w:val="000000"/>
                <w:spacing w:val="2"/>
                <w:sz w:val="28"/>
                <w:szCs w:val="28"/>
              </w:rPr>
              <w:t>Условия к потенциальному поставщику в случае определения его победителем и заключения с ним договора о государственных закупках (указываются при необходимости) (Отклонение потенциального поставщика за не указание и непредставление указанных сведений не допускается)</w:t>
            </w:r>
          </w:p>
        </w:tc>
        <w:tc>
          <w:tcPr>
            <w:tcW w:w="2657" w:type="dxa"/>
            <w:hideMark/>
          </w:tcPr>
          <w:p w:rsidR="0028513E" w:rsidRPr="00AB42DF" w:rsidRDefault="0028513E" w:rsidP="008E1D86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28513E" w:rsidRPr="00AB42DF" w:rsidRDefault="0028513E" w:rsidP="0028513E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</w:rPr>
      </w:pPr>
      <w:r w:rsidRPr="00AB42DF">
        <w:rPr>
          <w:color w:val="000000"/>
          <w:spacing w:val="2"/>
          <w:sz w:val="28"/>
          <w:szCs w:val="28"/>
        </w:rPr>
        <w:lastRenderedPageBreak/>
        <w:t>     * сведения подтягиваются из плана государственных закупок (отображаются автоматически).</w:t>
      </w:r>
    </w:p>
    <w:p w:rsidR="0028513E" w:rsidRPr="00AB42DF" w:rsidRDefault="0028513E" w:rsidP="0028513E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</w:rPr>
      </w:pPr>
      <w:r w:rsidRPr="00AB42DF">
        <w:rPr>
          <w:color w:val="000000"/>
          <w:spacing w:val="2"/>
          <w:sz w:val="28"/>
          <w:szCs w:val="28"/>
        </w:rPr>
        <w:t>      Примечание.</w:t>
      </w:r>
    </w:p>
    <w:p w:rsidR="0028513E" w:rsidRPr="00AB42DF" w:rsidRDefault="0028513E" w:rsidP="0028513E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</w:rPr>
      </w:pPr>
      <w:r w:rsidRPr="00AB42DF">
        <w:rPr>
          <w:color w:val="000000"/>
          <w:spacing w:val="2"/>
          <w:sz w:val="28"/>
          <w:szCs w:val="28"/>
        </w:rPr>
        <w:t>      1. Установление в настоящем перечне квалификационных требований, предъявляемых к потенциальному поставщику, не допускается.</w:t>
      </w:r>
    </w:p>
    <w:p w:rsidR="0028513E" w:rsidRPr="00AB42DF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tbl>
      <w:tblPr>
        <w:tblStyle w:val="1"/>
        <w:tblpPr w:leftFromText="180" w:rightFromText="180" w:vertAnchor="text" w:tblpXSpec="right" w:tblpY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8"/>
      </w:tblGrid>
      <w:tr w:rsidR="0028513E" w:rsidRPr="004536DA" w:rsidTr="008E1D86">
        <w:trPr>
          <w:trHeight w:val="1800"/>
        </w:trPr>
        <w:tc>
          <w:tcPr>
            <w:tcW w:w="4178" w:type="dxa"/>
            <w:hideMark/>
          </w:tcPr>
          <w:p w:rsidR="0028513E" w:rsidRPr="004536DA" w:rsidRDefault="0028513E" w:rsidP="00555E8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bookmarkStart w:id="1" w:name="_Hlk30444019"/>
            <w:r w:rsidRPr="004536DA">
              <w:rPr>
                <w:color w:val="000000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color w:val="000000"/>
                <w:sz w:val="28"/>
                <w:szCs w:val="28"/>
              </w:rPr>
              <w:t>4</w:t>
            </w:r>
          </w:p>
          <w:p w:rsidR="003B29F3" w:rsidRDefault="003B29F3" w:rsidP="00555E81">
            <w:pPr>
              <w:jc w:val="center"/>
              <w:rPr>
                <w:sz w:val="28"/>
                <w:szCs w:val="28"/>
                <w:lang w:val="kk-KZ"/>
              </w:rPr>
            </w:pPr>
            <w:r w:rsidRPr="002B0FB8">
              <w:rPr>
                <w:sz w:val="28"/>
                <w:szCs w:val="28"/>
              </w:rPr>
              <w:t>к приказу</w:t>
            </w:r>
            <w:r>
              <w:rPr>
                <w:sz w:val="28"/>
                <w:szCs w:val="28"/>
                <w:lang w:val="kk-KZ"/>
              </w:rPr>
              <w:t xml:space="preserve"> исполняющего обязанности</w:t>
            </w:r>
          </w:p>
          <w:p w:rsidR="00555E81" w:rsidRDefault="003B29F3" w:rsidP="00555E81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Министра финансов </w:t>
            </w:r>
          </w:p>
          <w:p w:rsidR="003B29F3" w:rsidRDefault="003B29F3" w:rsidP="00555E81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Республики Казахстан</w:t>
            </w:r>
          </w:p>
          <w:p w:rsidR="003B29F3" w:rsidRDefault="003B29F3" w:rsidP="00555E81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от «  » _______ 2020 года</w:t>
            </w:r>
          </w:p>
          <w:p w:rsidR="0028513E" w:rsidRPr="004536DA" w:rsidRDefault="003B29F3" w:rsidP="00555E8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kk-KZ"/>
              </w:rPr>
              <w:t>№____</w:t>
            </w:r>
          </w:p>
        </w:tc>
      </w:tr>
      <w:bookmarkEnd w:id="1"/>
    </w:tbl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tbl>
      <w:tblPr>
        <w:tblW w:w="3823" w:type="dxa"/>
        <w:tblInd w:w="581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</w:tblGrid>
      <w:tr w:rsidR="0028513E" w:rsidRPr="00AB42DF" w:rsidTr="008E1D86">
        <w:tc>
          <w:tcPr>
            <w:tcW w:w="3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13E" w:rsidRPr="00AB42DF" w:rsidRDefault="0028513E" w:rsidP="008E1D86">
            <w:pPr>
              <w:jc w:val="center"/>
              <w:rPr>
                <w:color w:val="000000"/>
                <w:sz w:val="28"/>
                <w:szCs w:val="28"/>
              </w:rPr>
            </w:pPr>
            <w:r w:rsidRPr="00AB42DF">
              <w:rPr>
                <w:color w:val="000000"/>
                <w:sz w:val="28"/>
                <w:szCs w:val="28"/>
              </w:rPr>
              <w:t>Приложение 2-2</w:t>
            </w:r>
            <w:r w:rsidRPr="00AB42DF">
              <w:rPr>
                <w:color w:val="000000"/>
                <w:sz w:val="28"/>
                <w:szCs w:val="28"/>
              </w:rPr>
              <w:br/>
              <w:t>к Конкурсной документации</w:t>
            </w:r>
          </w:p>
        </w:tc>
      </w:tr>
    </w:tbl>
    <w:p w:rsidR="0028513E" w:rsidRPr="00AB42DF" w:rsidRDefault="0028513E" w:rsidP="0028513E">
      <w:pPr>
        <w:shd w:val="clear" w:color="auto" w:fill="FFFFFF"/>
        <w:textAlignment w:val="baseline"/>
        <w:outlineLvl w:val="2"/>
        <w:rPr>
          <w:color w:val="1E1E1E"/>
          <w:sz w:val="28"/>
          <w:szCs w:val="28"/>
        </w:rPr>
      </w:pPr>
    </w:p>
    <w:p w:rsidR="0028513E" w:rsidRPr="00AB42DF" w:rsidRDefault="0028513E" w:rsidP="0028513E">
      <w:pPr>
        <w:shd w:val="clear" w:color="auto" w:fill="FFFFFF"/>
        <w:jc w:val="center"/>
        <w:textAlignment w:val="baseline"/>
        <w:outlineLvl w:val="2"/>
        <w:rPr>
          <w:color w:val="1E1E1E"/>
          <w:sz w:val="28"/>
          <w:szCs w:val="28"/>
        </w:rPr>
      </w:pPr>
      <w:r w:rsidRPr="00AB42DF">
        <w:rPr>
          <w:color w:val="1E1E1E"/>
          <w:sz w:val="28"/>
          <w:szCs w:val="28"/>
        </w:rPr>
        <w:t>Техническая спецификация закупаемых работ, не связанных со строительством (заполняется заказчиком)</w:t>
      </w:r>
    </w:p>
    <w:p w:rsidR="0028513E" w:rsidRPr="00AB42DF" w:rsidRDefault="0028513E" w:rsidP="0028513E">
      <w:pPr>
        <w:shd w:val="clear" w:color="auto" w:fill="FFFFFF"/>
        <w:jc w:val="center"/>
        <w:textAlignment w:val="baseline"/>
        <w:outlineLvl w:val="2"/>
        <w:rPr>
          <w:color w:val="1E1E1E"/>
          <w:sz w:val="28"/>
          <w:szCs w:val="28"/>
        </w:rPr>
      </w:pPr>
    </w:p>
    <w:p w:rsidR="0028513E" w:rsidRPr="00AB42DF" w:rsidRDefault="0028513E" w:rsidP="0028513E">
      <w:pPr>
        <w:shd w:val="clear" w:color="auto" w:fill="FFFFFF"/>
        <w:textAlignment w:val="baseline"/>
        <w:rPr>
          <w:color w:val="000000"/>
          <w:spacing w:val="2"/>
          <w:sz w:val="28"/>
          <w:szCs w:val="28"/>
        </w:rPr>
      </w:pPr>
      <w:r w:rsidRPr="00AB42DF">
        <w:rPr>
          <w:color w:val="000000"/>
          <w:spacing w:val="2"/>
          <w:sz w:val="28"/>
          <w:szCs w:val="28"/>
        </w:rPr>
        <w:t>      Наименование заказчика __________________</w:t>
      </w:r>
    </w:p>
    <w:p w:rsidR="0028513E" w:rsidRPr="00AB42DF" w:rsidRDefault="0028513E" w:rsidP="0028513E">
      <w:pPr>
        <w:shd w:val="clear" w:color="auto" w:fill="FFFFFF"/>
        <w:textAlignment w:val="baseline"/>
        <w:rPr>
          <w:color w:val="000000"/>
          <w:spacing w:val="2"/>
          <w:sz w:val="28"/>
          <w:szCs w:val="28"/>
        </w:rPr>
      </w:pPr>
      <w:r w:rsidRPr="00AB42DF">
        <w:rPr>
          <w:color w:val="000000"/>
          <w:spacing w:val="2"/>
          <w:sz w:val="28"/>
          <w:szCs w:val="28"/>
        </w:rPr>
        <w:t>      Наименование организатора ________________</w:t>
      </w:r>
    </w:p>
    <w:p w:rsidR="0028513E" w:rsidRPr="00AB42DF" w:rsidRDefault="0028513E" w:rsidP="0028513E">
      <w:pPr>
        <w:shd w:val="clear" w:color="auto" w:fill="FFFFFF"/>
        <w:textAlignment w:val="baseline"/>
        <w:rPr>
          <w:color w:val="000000"/>
          <w:spacing w:val="2"/>
          <w:sz w:val="28"/>
          <w:szCs w:val="28"/>
        </w:rPr>
      </w:pPr>
      <w:r w:rsidRPr="00AB42DF">
        <w:rPr>
          <w:color w:val="000000"/>
          <w:spacing w:val="2"/>
          <w:sz w:val="28"/>
          <w:szCs w:val="28"/>
        </w:rPr>
        <w:t>      № конкурса _____________________________</w:t>
      </w:r>
    </w:p>
    <w:p w:rsidR="0028513E" w:rsidRPr="00AB42DF" w:rsidRDefault="0028513E" w:rsidP="0028513E">
      <w:pPr>
        <w:shd w:val="clear" w:color="auto" w:fill="FFFFFF"/>
        <w:textAlignment w:val="baseline"/>
        <w:rPr>
          <w:color w:val="000000"/>
          <w:spacing w:val="2"/>
          <w:sz w:val="28"/>
          <w:szCs w:val="28"/>
        </w:rPr>
      </w:pPr>
      <w:r w:rsidRPr="00AB42DF">
        <w:rPr>
          <w:color w:val="000000"/>
          <w:spacing w:val="2"/>
          <w:sz w:val="28"/>
          <w:szCs w:val="28"/>
        </w:rPr>
        <w:t>      Наименование конкурса __________________</w:t>
      </w:r>
    </w:p>
    <w:p w:rsidR="0028513E" w:rsidRPr="00AB42DF" w:rsidRDefault="0028513E" w:rsidP="0028513E">
      <w:pPr>
        <w:shd w:val="clear" w:color="auto" w:fill="FFFFFF"/>
        <w:textAlignment w:val="baseline"/>
        <w:rPr>
          <w:color w:val="000000"/>
          <w:spacing w:val="2"/>
          <w:sz w:val="28"/>
          <w:szCs w:val="28"/>
        </w:rPr>
      </w:pPr>
      <w:r w:rsidRPr="00AB42DF">
        <w:rPr>
          <w:color w:val="000000"/>
          <w:spacing w:val="2"/>
          <w:sz w:val="28"/>
          <w:szCs w:val="28"/>
        </w:rPr>
        <w:t>      № лота __________________________________</w:t>
      </w:r>
    </w:p>
    <w:p w:rsidR="0028513E" w:rsidRDefault="0028513E" w:rsidP="0028513E">
      <w:pPr>
        <w:shd w:val="clear" w:color="auto" w:fill="FFFFFF"/>
        <w:textAlignment w:val="baseline"/>
        <w:rPr>
          <w:color w:val="000000"/>
          <w:spacing w:val="2"/>
          <w:sz w:val="28"/>
          <w:szCs w:val="28"/>
        </w:rPr>
      </w:pPr>
      <w:r w:rsidRPr="00AB42DF">
        <w:rPr>
          <w:color w:val="000000"/>
          <w:spacing w:val="2"/>
          <w:sz w:val="28"/>
          <w:szCs w:val="28"/>
        </w:rPr>
        <w:t>      Наименование лота ______________________</w:t>
      </w:r>
    </w:p>
    <w:p w:rsidR="0028513E" w:rsidRPr="00AB42DF" w:rsidRDefault="0028513E" w:rsidP="0028513E">
      <w:pPr>
        <w:shd w:val="clear" w:color="auto" w:fill="FFFFFF"/>
        <w:textAlignment w:val="baseline"/>
        <w:rPr>
          <w:color w:val="000000"/>
          <w:spacing w:val="2"/>
          <w:sz w:val="28"/>
          <w:szCs w:val="28"/>
        </w:rPr>
      </w:pPr>
    </w:p>
    <w:tbl>
      <w:tblPr>
        <w:tblStyle w:val="112"/>
        <w:tblW w:w="9396" w:type="dxa"/>
        <w:tblLayout w:type="fixed"/>
        <w:tblLook w:val="04A0" w:firstRow="1" w:lastRow="0" w:firstColumn="1" w:lastColumn="0" w:noHBand="0" w:noVBand="1"/>
      </w:tblPr>
      <w:tblGrid>
        <w:gridCol w:w="7225"/>
        <w:gridCol w:w="2171"/>
      </w:tblGrid>
      <w:tr w:rsidR="0028513E" w:rsidRPr="00AB42DF" w:rsidTr="008E1D86">
        <w:trPr>
          <w:trHeight w:val="282"/>
        </w:trPr>
        <w:tc>
          <w:tcPr>
            <w:tcW w:w="7225" w:type="dxa"/>
            <w:hideMark/>
          </w:tcPr>
          <w:p w:rsidR="0028513E" w:rsidRPr="00AB42DF" w:rsidRDefault="0028513E" w:rsidP="008E1D86">
            <w:pPr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AB42DF">
              <w:rPr>
                <w:color w:val="000000"/>
                <w:spacing w:val="2"/>
                <w:sz w:val="28"/>
                <w:szCs w:val="28"/>
              </w:rPr>
              <w:t>Наименование кода Единого номенклатурного справочника товаров, работ, услуг*</w:t>
            </w:r>
          </w:p>
        </w:tc>
        <w:tc>
          <w:tcPr>
            <w:tcW w:w="2171" w:type="dxa"/>
            <w:hideMark/>
          </w:tcPr>
          <w:p w:rsidR="0028513E" w:rsidRPr="00AB42DF" w:rsidRDefault="0028513E" w:rsidP="008E1D86">
            <w:pPr>
              <w:rPr>
                <w:color w:val="000000"/>
                <w:sz w:val="28"/>
                <w:szCs w:val="28"/>
              </w:rPr>
            </w:pPr>
          </w:p>
        </w:tc>
      </w:tr>
      <w:tr w:rsidR="0028513E" w:rsidRPr="00AB42DF" w:rsidTr="008E1D86">
        <w:trPr>
          <w:trHeight w:val="269"/>
        </w:trPr>
        <w:tc>
          <w:tcPr>
            <w:tcW w:w="7225" w:type="dxa"/>
            <w:hideMark/>
          </w:tcPr>
          <w:p w:rsidR="0028513E" w:rsidRPr="00AB42DF" w:rsidRDefault="0028513E" w:rsidP="008E1D86">
            <w:pPr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AB42DF">
              <w:rPr>
                <w:color w:val="000000"/>
                <w:spacing w:val="2"/>
                <w:sz w:val="28"/>
                <w:szCs w:val="28"/>
              </w:rPr>
              <w:t>Наименование работы*</w:t>
            </w:r>
          </w:p>
        </w:tc>
        <w:tc>
          <w:tcPr>
            <w:tcW w:w="2171" w:type="dxa"/>
            <w:hideMark/>
          </w:tcPr>
          <w:p w:rsidR="0028513E" w:rsidRPr="00AB42DF" w:rsidRDefault="0028513E" w:rsidP="008E1D86">
            <w:pPr>
              <w:rPr>
                <w:color w:val="000000"/>
                <w:sz w:val="28"/>
                <w:szCs w:val="28"/>
              </w:rPr>
            </w:pPr>
          </w:p>
        </w:tc>
      </w:tr>
      <w:tr w:rsidR="0028513E" w:rsidRPr="00AB42DF" w:rsidTr="008E1D86">
        <w:trPr>
          <w:trHeight w:val="282"/>
        </w:trPr>
        <w:tc>
          <w:tcPr>
            <w:tcW w:w="7225" w:type="dxa"/>
            <w:hideMark/>
          </w:tcPr>
          <w:p w:rsidR="0028513E" w:rsidRPr="00AB42DF" w:rsidRDefault="0028513E" w:rsidP="008E1D86">
            <w:pPr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AB42DF">
              <w:rPr>
                <w:color w:val="000000"/>
                <w:spacing w:val="2"/>
                <w:sz w:val="28"/>
                <w:szCs w:val="28"/>
              </w:rPr>
              <w:t>Единица измерения*</w:t>
            </w:r>
          </w:p>
        </w:tc>
        <w:tc>
          <w:tcPr>
            <w:tcW w:w="2171" w:type="dxa"/>
            <w:hideMark/>
          </w:tcPr>
          <w:p w:rsidR="0028513E" w:rsidRPr="00AB42DF" w:rsidRDefault="0028513E" w:rsidP="008E1D86">
            <w:pPr>
              <w:rPr>
                <w:color w:val="000000"/>
                <w:sz w:val="28"/>
                <w:szCs w:val="28"/>
              </w:rPr>
            </w:pPr>
          </w:p>
        </w:tc>
      </w:tr>
      <w:tr w:rsidR="0028513E" w:rsidRPr="00AB42DF" w:rsidTr="008E1D86">
        <w:trPr>
          <w:trHeight w:val="282"/>
        </w:trPr>
        <w:tc>
          <w:tcPr>
            <w:tcW w:w="7225" w:type="dxa"/>
            <w:hideMark/>
          </w:tcPr>
          <w:p w:rsidR="0028513E" w:rsidRPr="00AB42DF" w:rsidRDefault="0028513E" w:rsidP="008E1D86">
            <w:pPr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AB42DF">
              <w:rPr>
                <w:color w:val="000000"/>
                <w:spacing w:val="2"/>
                <w:sz w:val="28"/>
                <w:szCs w:val="28"/>
              </w:rPr>
              <w:t>Количество (объем)*</w:t>
            </w:r>
          </w:p>
        </w:tc>
        <w:tc>
          <w:tcPr>
            <w:tcW w:w="2171" w:type="dxa"/>
            <w:hideMark/>
          </w:tcPr>
          <w:p w:rsidR="0028513E" w:rsidRPr="00AB42DF" w:rsidRDefault="0028513E" w:rsidP="008E1D86">
            <w:pPr>
              <w:rPr>
                <w:color w:val="000000"/>
                <w:sz w:val="28"/>
                <w:szCs w:val="28"/>
              </w:rPr>
            </w:pPr>
          </w:p>
        </w:tc>
      </w:tr>
      <w:tr w:rsidR="0028513E" w:rsidRPr="00AB42DF" w:rsidTr="008E1D86">
        <w:trPr>
          <w:trHeight w:val="269"/>
        </w:trPr>
        <w:tc>
          <w:tcPr>
            <w:tcW w:w="7225" w:type="dxa"/>
            <w:hideMark/>
          </w:tcPr>
          <w:p w:rsidR="0028513E" w:rsidRPr="00AB42DF" w:rsidRDefault="0028513E" w:rsidP="008E1D86">
            <w:pPr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AB42DF">
              <w:rPr>
                <w:color w:val="000000"/>
                <w:spacing w:val="2"/>
                <w:sz w:val="28"/>
                <w:szCs w:val="28"/>
              </w:rPr>
              <w:t>Цена за единицу, без учета налога на добавленную стоимость*</w:t>
            </w:r>
          </w:p>
        </w:tc>
        <w:tc>
          <w:tcPr>
            <w:tcW w:w="2171" w:type="dxa"/>
            <w:hideMark/>
          </w:tcPr>
          <w:p w:rsidR="0028513E" w:rsidRPr="00AB42DF" w:rsidRDefault="0028513E" w:rsidP="008E1D86">
            <w:pPr>
              <w:rPr>
                <w:color w:val="000000"/>
                <w:sz w:val="28"/>
                <w:szCs w:val="28"/>
              </w:rPr>
            </w:pPr>
          </w:p>
        </w:tc>
      </w:tr>
      <w:tr w:rsidR="0028513E" w:rsidRPr="00AB42DF" w:rsidTr="008E1D86">
        <w:trPr>
          <w:trHeight w:val="565"/>
        </w:trPr>
        <w:tc>
          <w:tcPr>
            <w:tcW w:w="7225" w:type="dxa"/>
            <w:hideMark/>
          </w:tcPr>
          <w:p w:rsidR="0028513E" w:rsidRPr="00AB42DF" w:rsidRDefault="0028513E" w:rsidP="008E1D86">
            <w:pPr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AB42DF">
              <w:rPr>
                <w:color w:val="000000"/>
                <w:spacing w:val="2"/>
                <w:sz w:val="28"/>
                <w:szCs w:val="28"/>
              </w:rPr>
              <w:t>Общая сумма, выделенная для закупки, без учета налога на добавленную стоимость*</w:t>
            </w:r>
          </w:p>
        </w:tc>
        <w:tc>
          <w:tcPr>
            <w:tcW w:w="2171" w:type="dxa"/>
            <w:hideMark/>
          </w:tcPr>
          <w:p w:rsidR="0028513E" w:rsidRPr="00AB42DF" w:rsidRDefault="0028513E" w:rsidP="008E1D86">
            <w:pPr>
              <w:rPr>
                <w:color w:val="000000"/>
                <w:sz w:val="28"/>
                <w:szCs w:val="28"/>
              </w:rPr>
            </w:pPr>
          </w:p>
        </w:tc>
      </w:tr>
      <w:tr w:rsidR="0028513E" w:rsidRPr="00AB42DF" w:rsidTr="008E1D86">
        <w:trPr>
          <w:trHeight w:val="269"/>
        </w:trPr>
        <w:tc>
          <w:tcPr>
            <w:tcW w:w="7225" w:type="dxa"/>
            <w:hideMark/>
          </w:tcPr>
          <w:p w:rsidR="0028513E" w:rsidRPr="00AB42DF" w:rsidRDefault="0028513E" w:rsidP="008E1D86">
            <w:pPr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AB42DF">
              <w:rPr>
                <w:color w:val="000000"/>
                <w:spacing w:val="2"/>
                <w:sz w:val="28"/>
                <w:szCs w:val="28"/>
              </w:rPr>
              <w:t>Срок выполнения работы*</w:t>
            </w:r>
          </w:p>
        </w:tc>
        <w:tc>
          <w:tcPr>
            <w:tcW w:w="2171" w:type="dxa"/>
            <w:hideMark/>
          </w:tcPr>
          <w:p w:rsidR="0028513E" w:rsidRPr="00AB42DF" w:rsidRDefault="0028513E" w:rsidP="008E1D86">
            <w:pPr>
              <w:rPr>
                <w:color w:val="000000"/>
                <w:sz w:val="28"/>
                <w:szCs w:val="28"/>
              </w:rPr>
            </w:pPr>
          </w:p>
        </w:tc>
      </w:tr>
      <w:tr w:rsidR="0028513E" w:rsidRPr="00AB42DF" w:rsidTr="008E1D86">
        <w:trPr>
          <w:trHeight w:val="282"/>
        </w:trPr>
        <w:tc>
          <w:tcPr>
            <w:tcW w:w="7225" w:type="dxa"/>
            <w:hideMark/>
          </w:tcPr>
          <w:p w:rsidR="0028513E" w:rsidRPr="00AB42DF" w:rsidRDefault="0028513E" w:rsidP="008E1D86">
            <w:pPr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AB42DF">
              <w:rPr>
                <w:color w:val="000000"/>
                <w:spacing w:val="2"/>
                <w:sz w:val="28"/>
                <w:szCs w:val="28"/>
              </w:rPr>
              <w:t>Размер авансового платежа*</w:t>
            </w:r>
          </w:p>
        </w:tc>
        <w:tc>
          <w:tcPr>
            <w:tcW w:w="2171" w:type="dxa"/>
            <w:hideMark/>
          </w:tcPr>
          <w:p w:rsidR="0028513E" w:rsidRPr="00AB42DF" w:rsidRDefault="0028513E" w:rsidP="008E1D86">
            <w:pPr>
              <w:rPr>
                <w:color w:val="000000"/>
                <w:sz w:val="28"/>
                <w:szCs w:val="28"/>
              </w:rPr>
            </w:pPr>
          </w:p>
        </w:tc>
      </w:tr>
      <w:tr w:rsidR="0028513E" w:rsidRPr="00AB42DF" w:rsidTr="008E1D86">
        <w:trPr>
          <w:trHeight w:val="269"/>
        </w:trPr>
        <w:tc>
          <w:tcPr>
            <w:tcW w:w="7225" w:type="dxa"/>
            <w:hideMark/>
          </w:tcPr>
          <w:p w:rsidR="0028513E" w:rsidRPr="00AB42DF" w:rsidRDefault="0028513E" w:rsidP="008E1D86">
            <w:pPr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AB42DF">
              <w:rPr>
                <w:color w:val="000000"/>
                <w:spacing w:val="2"/>
                <w:sz w:val="28"/>
                <w:szCs w:val="28"/>
              </w:rPr>
              <w:t>Гарантийный срок (в месяцах)</w:t>
            </w:r>
          </w:p>
        </w:tc>
        <w:tc>
          <w:tcPr>
            <w:tcW w:w="2171" w:type="dxa"/>
            <w:hideMark/>
          </w:tcPr>
          <w:p w:rsidR="0028513E" w:rsidRPr="00AB42DF" w:rsidRDefault="0028513E" w:rsidP="008E1D86">
            <w:pPr>
              <w:rPr>
                <w:color w:val="000000"/>
                <w:sz w:val="28"/>
                <w:szCs w:val="28"/>
              </w:rPr>
            </w:pPr>
          </w:p>
        </w:tc>
      </w:tr>
      <w:tr w:rsidR="0028513E" w:rsidRPr="00AB42DF" w:rsidTr="008E1D86">
        <w:trPr>
          <w:trHeight w:val="282"/>
        </w:trPr>
        <w:tc>
          <w:tcPr>
            <w:tcW w:w="7225" w:type="dxa"/>
            <w:hideMark/>
          </w:tcPr>
          <w:p w:rsidR="0028513E" w:rsidRPr="00AB42DF" w:rsidRDefault="0028513E" w:rsidP="008E1D86">
            <w:pPr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AB42DF">
              <w:rPr>
                <w:color w:val="000000"/>
                <w:spacing w:val="2"/>
                <w:sz w:val="28"/>
                <w:szCs w:val="28"/>
              </w:rPr>
              <w:t>Описание требуемых характеристик, параметров и иных исходных данных</w:t>
            </w:r>
          </w:p>
        </w:tc>
        <w:tc>
          <w:tcPr>
            <w:tcW w:w="2171" w:type="dxa"/>
            <w:hideMark/>
          </w:tcPr>
          <w:p w:rsidR="0028513E" w:rsidRPr="00AB42DF" w:rsidRDefault="0028513E" w:rsidP="008E1D86">
            <w:pPr>
              <w:rPr>
                <w:color w:val="000000"/>
                <w:sz w:val="28"/>
                <w:szCs w:val="28"/>
              </w:rPr>
            </w:pPr>
          </w:p>
        </w:tc>
      </w:tr>
      <w:tr w:rsidR="0028513E" w:rsidRPr="00AB42DF" w:rsidTr="008E1D86">
        <w:trPr>
          <w:trHeight w:val="1117"/>
        </w:trPr>
        <w:tc>
          <w:tcPr>
            <w:tcW w:w="7225" w:type="dxa"/>
            <w:hideMark/>
          </w:tcPr>
          <w:p w:rsidR="0028513E" w:rsidRPr="00AB42DF" w:rsidRDefault="0028513E" w:rsidP="008E1D86">
            <w:pPr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AB42DF">
              <w:rPr>
                <w:color w:val="000000"/>
                <w:spacing w:val="2"/>
                <w:sz w:val="28"/>
                <w:szCs w:val="28"/>
              </w:rPr>
              <w:t>Условия к потенциальному поставщику в случае определения его победителем и заключения с ним договора о государственных закупках (указываются при необходимости) (Отклонение потенциального поставщика за не указание и непредставление указанных сведений не допускается)</w:t>
            </w:r>
          </w:p>
        </w:tc>
        <w:tc>
          <w:tcPr>
            <w:tcW w:w="2171" w:type="dxa"/>
            <w:hideMark/>
          </w:tcPr>
          <w:p w:rsidR="0028513E" w:rsidRPr="00AB42DF" w:rsidRDefault="0028513E" w:rsidP="008E1D86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28513E" w:rsidRPr="00AB42DF" w:rsidRDefault="0028513E" w:rsidP="0028513E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</w:rPr>
      </w:pPr>
      <w:r w:rsidRPr="00AB42DF">
        <w:rPr>
          <w:color w:val="000000"/>
          <w:spacing w:val="2"/>
          <w:sz w:val="28"/>
          <w:szCs w:val="28"/>
        </w:rPr>
        <w:lastRenderedPageBreak/>
        <w:t>     * сведения подтягиваются из плана государственных закупок (отображаются автоматически).</w:t>
      </w:r>
    </w:p>
    <w:p w:rsidR="0028513E" w:rsidRPr="00AB42DF" w:rsidRDefault="0028513E" w:rsidP="0028513E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</w:rPr>
      </w:pPr>
      <w:r w:rsidRPr="00AB42DF">
        <w:rPr>
          <w:color w:val="000000"/>
          <w:spacing w:val="2"/>
          <w:sz w:val="28"/>
          <w:szCs w:val="28"/>
        </w:rPr>
        <w:t>      Примечание.</w:t>
      </w:r>
    </w:p>
    <w:p w:rsidR="0028513E" w:rsidRPr="00AB42DF" w:rsidRDefault="0028513E" w:rsidP="0028513E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</w:rPr>
      </w:pPr>
      <w:r w:rsidRPr="00AB42DF">
        <w:rPr>
          <w:color w:val="000000"/>
          <w:spacing w:val="2"/>
          <w:sz w:val="28"/>
          <w:szCs w:val="28"/>
        </w:rPr>
        <w:t>     1. Каждые требуемые характеристики, параметры, исходные данные и дополнительные условия указываются отдельной строкой.</w:t>
      </w:r>
    </w:p>
    <w:p w:rsidR="0028513E" w:rsidRPr="00AB42DF" w:rsidRDefault="0028513E" w:rsidP="0028513E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</w:rPr>
      </w:pPr>
      <w:r w:rsidRPr="00AB42DF">
        <w:rPr>
          <w:color w:val="000000"/>
          <w:spacing w:val="2"/>
          <w:sz w:val="28"/>
          <w:szCs w:val="28"/>
        </w:rPr>
        <w:t>     2. Установление в технической спецификации квалификационных требований, предъявляемых к потенциальному поставщику, не допускается.</w:t>
      </w:r>
    </w:p>
    <w:p w:rsidR="0028513E" w:rsidRPr="00AB42DF" w:rsidRDefault="0028513E" w:rsidP="0028513E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</w:rPr>
      </w:pPr>
      <w:r w:rsidRPr="00AB42DF">
        <w:rPr>
          <w:color w:val="000000"/>
          <w:spacing w:val="2"/>
          <w:sz w:val="28"/>
          <w:szCs w:val="28"/>
        </w:rPr>
        <w:t>     3. Установление требований технической спецификации в иных документах не допускается.</w:t>
      </w:r>
    </w:p>
    <w:p w:rsidR="0028513E" w:rsidRPr="00AB42DF" w:rsidRDefault="0028513E" w:rsidP="0028513E">
      <w:pPr>
        <w:rPr>
          <w:color w:val="000000"/>
          <w:sz w:val="28"/>
          <w:szCs w:val="28"/>
        </w:rPr>
      </w:pPr>
    </w:p>
    <w:p w:rsidR="0028513E" w:rsidRPr="00AB42DF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tbl>
      <w:tblPr>
        <w:tblStyle w:val="1"/>
        <w:tblpPr w:leftFromText="180" w:rightFromText="180" w:vertAnchor="text" w:tblpXSpec="right" w:tblpY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8"/>
      </w:tblGrid>
      <w:tr w:rsidR="0028513E" w:rsidRPr="004536DA" w:rsidTr="008E1D86">
        <w:trPr>
          <w:trHeight w:val="1800"/>
        </w:trPr>
        <w:tc>
          <w:tcPr>
            <w:tcW w:w="4178" w:type="dxa"/>
            <w:hideMark/>
          </w:tcPr>
          <w:p w:rsidR="0028513E" w:rsidRPr="004536DA" w:rsidRDefault="0028513E" w:rsidP="00555E8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536DA">
              <w:rPr>
                <w:color w:val="000000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color w:val="000000"/>
                <w:sz w:val="28"/>
                <w:szCs w:val="28"/>
              </w:rPr>
              <w:t>5</w:t>
            </w:r>
          </w:p>
          <w:p w:rsidR="003B29F3" w:rsidRDefault="003B29F3" w:rsidP="00555E81">
            <w:pPr>
              <w:jc w:val="center"/>
              <w:rPr>
                <w:sz w:val="28"/>
                <w:szCs w:val="28"/>
                <w:lang w:val="kk-KZ"/>
              </w:rPr>
            </w:pPr>
            <w:r w:rsidRPr="002B0FB8">
              <w:rPr>
                <w:sz w:val="28"/>
                <w:szCs w:val="28"/>
              </w:rPr>
              <w:t>к приказу</w:t>
            </w:r>
            <w:r>
              <w:rPr>
                <w:sz w:val="28"/>
                <w:szCs w:val="28"/>
                <w:lang w:val="kk-KZ"/>
              </w:rPr>
              <w:t xml:space="preserve"> исполняющего обязанности</w:t>
            </w:r>
          </w:p>
          <w:p w:rsidR="00555E81" w:rsidRDefault="003B29F3" w:rsidP="00555E81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Министра финансов </w:t>
            </w:r>
          </w:p>
          <w:p w:rsidR="003B29F3" w:rsidRDefault="003B29F3" w:rsidP="00555E81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Республики Казахстан</w:t>
            </w:r>
          </w:p>
          <w:p w:rsidR="003B29F3" w:rsidRDefault="003B29F3" w:rsidP="00555E81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от «  » _______ 2020 года</w:t>
            </w:r>
          </w:p>
          <w:p w:rsidR="0028513E" w:rsidRPr="004536DA" w:rsidRDefault="003B29F3" w:rsidP="00555E8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kk-KZ"/>
              </w:rPr>
              <w:t>№____</w:t>
            </w:r>
          </w:p>
        </w:tc>
      </w:tr>
    </w:tbl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tbl>
      <w:tblPr>
        <w:tblW w:w="0" w:type="auto"/>
        <w:jc w:val="right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6"/>
      </w:tblGrid>
      <w:tr w:rsidR="0028513E" w:rsidRPr="00AB42DF" w:rsidTr="008E1D86">
        <w:trPr>
          <w:jc w:val="right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28513E" w:rsidRPr="00AB42DF" w:rsidRDefault="0028513E" w:rsidP="008E1D86">
            <w:pPr>
              <w:jc w:val="center"/>
              <w:rPr>
                <w:color w:val="000000"/>
                <w:sz w:val="28"/>
                <w:szCs w:val="28"/>
              </w:rPr>
            </w:pPr>
            <w:r w:rsidRPr="00AB42DF">
              <w:rPr>
                <w:color w:val="000000"/>
                <w:sz w:val="28"/>
                <w:szCs w:val="28"/>
              </w:rPr>
              <w:t>Приложение 2-3</w:t>
            </w:r>
            <w:r w:rsidRPr="00AB42DF">
              <w:rPr>
                <w:color w:val="000000"/>
                <w:sz w:val="28"/>
                <w:szCs w:val="28"/>
              </w:rPr>
              <w:br/>
              <w:t>к Конкурсной документации</w:t>
            </w:r>
          </w:p>
        </w:tc>
      </w:tr>
    </w:tbl>
    <w:p w:rsidR="0028513E" w:rsidRPr="00AB42DF" w:rsidRDefault="0028513E" w:rsidP="0028513E">
      <w:pPr>
        <w:shd w:val="clear" w:color="auto" w:fill="FFFFFF"/>
        <w:jc w:val="center"/>
        <w:textAlignment w:val="baseline"/>
        <w:outlineLvl w:val="2"/>
        <w:rPr>
          <w:color w:val="1E1E1E"/>
          <w:sz w:val="28"/>
          <w:szCs w:val="28"/>
        </w:rPr>
      </w:pPr>
    </w:p>
    <w:p w:rsidR="0028513E" w:rsidRPr="00AB42DF" w:rsidRDefault="0028513E" w:rsidP="0028513E">
      <w:pPr>
        <w:shd w:val="clear" w:color="auto" w:fill="FFFFFF"/>
        <w:jc w:val="center"/>
        <w:textAlignment w:val="baseline"/>
        <w:outlineLvl w:val="2"/>
        <w:rPr>
          <w:color w:val="1E1E1E"/>
          <w:sz w:val="28"/>
          <w:szCs w:val="28"/>
        </w:rPr>
      </w:pPr>
      <w:r w:rsidRPr="00AB42DF">
        <w:rPr>
          <w:color w:val="1E1E1E"/>
          <w:sz w:val="28"/>
          <w:szCs w:val="28"/>
        </w:rPr>
        <w:t>Техническая спецификация закупаемых услуг (заполняется заказчиком)</w:t>
      </w:r>
    </w:p>
    <w:p w:rsidR="0028513E" w:rsidRPr="00AB42DF" w:rsidRDefault="0028513E" w:rsidP="0028513E">
      <w:pPr>
        <w:shd w:val="clear" w:color="auto" w:fill="FFFFFF"/>
        <w:textAlignment w:val="baseline"/>
        <w:rPr>
          <w:color w:val="000000"/>
          <w:spacing w:val="2"/>
          <w:sz w:val="28"/>
          <w:szCs w:val="28"/>
        </w:rPr>
      </w:pPr>
    </w:p>
    <w:p w:rsidR="0028513E" w:rsidRPr="00AB42DF" w:rsidRDefault="0028513E" w:rsidP="0028513E">
      <w:pPr>
        <w:shd w:val="clear" w:color="auto" w:fill="FFFFFF"/>
        <w:textAlignment w:val="baseline"/>
        <w:rPr>
          <w:color w:val="000000"/>
          <w:spacing w:val="2"/>
          <w:sz w:val="28"/>
          <w:szCs w:val="28"/>
        </w:rPr>
      </w:pPr>
      <w:r w:rsidRPr="00AB42DF">
        <w:rPr>
          <w:color w:val="000000"/>
          <w:spacing w:val="2"/>
          <w:sz w:val="28"/>
          <w:szCs w:val="28"/>
        </w:rPr>
        <w:t>      Наименование заказчика __________________</w:t>
      </w:r>
    </w:p>
    <w:p w:rsidR="0028513E" w:rsidRPr="00AB42DF" w:rsidRDefault="0028513E" w:rsidP="0028513E">
      <w:pPr>
        <w:shd w:val="clear" w:color="auto" w:fill="FFFFFF"/>
        <w:textAlignment w:val="baseline"/>
        <w:rPr>
          <w:color w:val="000000"/>
          <w:spacing w:val="2"/>
          <w:sz w:val="28"/>
          <w:szCs w:val="28"/>
        </w:rPr>
      </w:pPr>
      <w:r w:rsidRPr="00AB42DF">
        <w:rPr>
          <w:color w:val="000000"/>
          <w:spacing w:val="2"/>
          <w:sz w:val="28"/>
          <w:szCs w:val="28"/>
        </w:rPr>
        <w:t>      Наименование организатора _______________</w:t>
      </w:r>
    </w:p>
    <w:p w:rsidR="0028513E" w:rsidRPr="00AB42DF" w:rsidRDefault="0028513E" w:rsidP="0028513E">
      <w:pPr>
        <w:shd w:val="clear" w:color="auto" w:fill="FFFFFF"/>
        <w:textAlignment w:val="baseline"/>
        <w:rPr>
          <w:color w:val="000000"/>
          <w:spacing w:val="2"/>
          <w:sz w:val="28"/>
          <w:szCs w:val="28"/>
        </w:rPr>
      </w:pPr>
      <w:r w:rsidRPr="00AB42DF">
        <w:rPr>
          <w:color w:val="000000"/>
          <w:spacing w:val="2"/>
          <w:sz w:val="28"/>
          <w:szCs w:val="28"/>
        </w:rPr>
        <w:t>      № конкурса _____________________________</w:t>
      </w:r>
    </w:p>
    <w:p w:rsidR="0028513E" w:rsidRPr="00AB42DF" w:rsidRDefault="0028513E" w:rsidP="0028513E">
      <w:pPr>
        <w:shd w:val="clear" w:color="auto" w:fill="FFFFFF"/>
        <w:textAlignment w:val="baseline"/>
        <w:rPr>
          <w:color w:val="000000"/>
          <w:spacing w:val="2"/>
          <w:sz w:val="28"/>
          <w:szCs w:val="28"/>
        </w:rPr>
      </w:pPr>
      <w:r w:rsidRPr="00AB42DF">
        <w:rPr>
          <w:color w:val="000000"/>
          <w:spacing w:val="2"/>
          <w:sz w:val="28"/>
          <w:szCs w:val="28"/>
        </w:rPr>
        <w:t>      Наименование конкурса ___________________</w:t>
      </w:r>
    </w:p>
    <w:p w:rsidR="0028513E" w:rsidRPr="00AB42DF" w:rsidRDefault="0028513E" w:rsidP="0028513E">
      <w:pPr>
        <w:shd w:val="clear" w:color="auto" w:fill="FFFFFF"/>
        <w:textAlignment w:val="baseline"/>
        <w:rPr>
          <w:color w:val="000000"/>
          <w:spacing w:val="2"/>
          <w:sz w:val="28"/>
          <w:szCs w:val="28"/>
        </w:rPr>
      </w:pPr>
      <w:r w:rsidRPr="00AB42DF">
        <w:rPr>
          <w:color w:val="000000"/>
          <w:spacing w:val="2"/>
          <w:sz w:val="28"/>
          <w:szCs w:val="28"/>
        </w:rPr>
        <w:t>      № лота _________________________________</w:t>
      </w:r>
    </w:p>
    <w:p w:rsidR="0028513E" w:rsidRDefault="0028513E" w:rsidP="0028513E">
      <w:pPr>
        <w:shd w:val="clear" w:color="auto" w:fill="FFFFFF"/>
        <w:textAlignment w:val="baseline"/>
        <w:rPr>
          <w:color w:val="000000"/>
          <w:spacing w:val="2"/>
          <w:sz w:val="28"/>
          <w:szCs w:val="28"/>
        </w:rPr>
      </w:pPr>
      <w:r w:rsidRPr="00AB42DF">
        <w:rPr>
          <w:color w:val="000000"/>
          <w:spacing w:val="2"/>
          <w:sz w:val="28"/>
          <w:szCs w:val="28"/>
        </w:rPr>
        <w:t>      Наименование лота _______________________</w:t>
      </w:r>
    </w:p>
    <w:p w:rsidR="0028513E" w:rsidRPr="00AB42DF" w:rsidRDefault="0028513E" w:rsidP="0028513E">
      <w:pPr>
        <w:shd w:val="clear" w:color="auto" w:fill="FFFFFF"/>
        <w:textAlignment w:val="baseline"/>
        <w:rPr>
          <w:color w:val="000000"/>
          <w:spacing w:val="2"/>
          <w:sz w:val="28"/>
          <w:szCs w:val="28"/>
        </w:rPr>
      </w:pPr>
    </w:p>
    <w:tbl>
      <w:tblPr>
        <w:tblStyle w:val="113"/>
        <w:tblW w:w="9265" w:type="dxa"/>
        <w:tblLayout w:type="fixed"/>
        <w:tblLook w:val="04A0" w:firstRow="1" w:lastRow="0" w:firstColumn="1" w:lastColumn="0" w:noHBand="0" w:noVBand="1"/>
      </w:tblPr>
      <w:tblGrid>
        <w:gridCol w:w="7366"/>
        <w:gridCol w:w="1899"/>
      </w:tblGrid>
      <w:tr w:rsidR="0028513E" w:rsidRPr="00AB42DF" w:rsidTr="008E1D86">
        <w:trPr>
          <w:trHeight w:val="284"/>
        </w:trPr>
        <w:tc>
          <w:tcPr>
            <w:tcW w:w="7366" w:type="dxa"/>
            <w:hideMark/>
          </w:tcPr>
          <w:p w:rsidR="0028513E" w:rsidRPr="00AB42DF" w:rsidRDefault="0028513E" w:rsidP="008E1D86">
            <w:pPr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AB42DF">
              <w:rPr>
                <w:color w:val="000000"/>
                <w:spacing w:val="2"/>
                <w:sz w:val="28"/>
                <w:szCs w:val="28"/>
              </w:rPr>
              <w:t>Наименование кода Единого номенклатурного справочника товаров, работ, услуг*</w:t>
            </w:r>
          </w:p>
        </w:tc>
        <w:tc>
          <w:tcPr>
            <w:tcW w:w="1899" w:type="dxa"/>
            <w:hideMark/>
          </w:tcPr>
          <w:p w:rsidR="0028513E" w:rsidRPr="00AB42DF" w:rsidRDefault="0028513E" w:rsidP="008E1D86">
            <w:pPr>
              <w:rPr>
                <w:color w:val="000000"/>
                <w:sz w:val="28"/>
                <w:szCs w:val="28"/>
              </w:rPr>
            </w:pPr>
          </w:p>
        </w:tc>
      </w:tr>
      <w:tr w:rsidR="0028513E" w:rsidRPr="00AB42DF" w:rsidTr="008E1D86">
        <w:trPr>
          <w:trHeight w:val="272"/>
        </w:trPr>
        <w:tc>
          <w:tcPr>
            <w:tcW w:w="7366" w:type="dxa"/>
            <w:hideMark/>
          </w:tcPr>
          <w:p w:rsidR="0028513E" w:rsidRPr="00AB42DF" w:rsidRDefault="0028513E" w:rsidP="008E1D86">
            <w:pPr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AB42DF">
              <w:rPr>
                <w:color w:val="000000"/>
                <w:spacing w:val="2"/>
                <w:sz w:val="28"/>
                <w:szCs w:val="28"/>
              </w:rPr>
              <w:t>Наименование услуги*</w:t>
            </w:r>
          </w:p>
        </w:tc>
        <w:tc>
          <w:tcPr>
            <w:tcW w:w="1899" w:type="dxa"/>
            <w:hideMark/>
          </w:tcPr>
          <w:p w:rsidR="0028513E" w:rsidRPr="00AB42DF" w:rsidRDefault="0028513E" w:rsidP="008E1D86">
            <w:pPr>
              <w:rPr>
                <w:color w:val="000000"/>
                <w:sz w:val="28"/>
                <w:szCs w:val="28"/>
              </w:rPr>
            </w:pPr>
          </w:p>
        </w:tc>
      </w:tr>
      <w:tr w:rsidR="0028513E" w:rsidRPr="00AB42DF" w:rsidTr="008E1D86">
        <w:trPr>
          <w:trHeight w:val="284"/>
        </w:trPr>
        <w:tc>
          <w:tcPr>
            <w:tcW w:w="7366" w:type="dxa"/>
            <w:hideMark/>
          </w:tcPr>
          <w:p w:rsidR="0028513E" w:rsidRPr="00AB42DF" w:rsidRDefault="0028513E" w:rsidP="008E1D86">
            <w:pPr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AB42DF">
              <w:rPr>
                <w:color w:val="000000"/>
                <w:spacing w:val="2"/>
                <w:sz w:val="28"/>
                <w:szCs w:val="28"/>
              </w:rPr>
              <w:t>Единица измерения*</w:t>
            </w:r>
          </w:p>
        </w:tc>
        <w:tc>
          <w:tcPr>
            <w:tcW w:w="1899" w:type="dxa"/>
            <w:hideMark/>
          </w:tcPr>
          <w:p w:rsidR="0028513E" w:rsidRPr="00AB42DF" w:rsidRDefault="0028513E" w:rsidP="008E1D86">
            <w:pPr>
              <w:rPr>
                <w:color w:val="000000"/>
                <w:sz w:val="28"/>
                <w:szCs w:val="28"/>
              </w:rPr>
            </w:pPr>
          </w:p>
        </w:tc>
      </w:tr>
      <w:tr w:rsidR="0028513E" w:rsidRPr="00AB42DF" w:rsidTr="008E1D86">
        <w:trPr>
          <w:trHeight w:val="284"/>
        </w:trPr>
        <w:tc>
          <w:tcPr>
            <w:tcW w:w="7366" w:type="dxa"/>
            <w:hideMark/>
          </w:tcPr>
          <w:p w:rsidR="0028513E" w:rsidRPr="00AB42DF" w:rsidRDefault="0028513E" w:rsidP="008E1D86">
            <w:pPr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AB42DF">
              <w:rPr>
                <w:color w:val="000000"/>
                <w:spacing w:val="2"/>
                <w:sz w:val="28"/>
                <w:szCs w:val="28"/>
              </w:rPr>
              <w:t>Количество (объем)*</w:t>
            </w:r>
          </w:p>
        </w:tc>
        <w:tc>
          <w:tcPr>
            <w:tcW w:w="1899" w:type="dxa"/>
            <w:hideMark/>
          </w:tcPr>
          <w:p w:rsidR="0028513E" w:rsidRPr="00AB42DF" w:rsidRDefault="0028513E" w:rsidP="008E1D86">
            <w:pPr>
              <w:rPr>
                <w:color w:val="000000"/>
                <w:sz w:val="28"/>
                <w:szCs w:val="28"/>
              </w:rPr>
            </w:pPr>
          </w:p>
        </w:tc>
      </w:tr>
      <w:tr w:rsidR="0028513E" w:rsidRPr="00AB42DF" w:rsidTr="008E1D86">
        <w:trPr>
          <w:trHeight w:val="272"/>
        </w:trPr>
        <w:tc>
          <w:tcPr>
            <w:tcW w:w="7366" w:type="dxa"/>
            <w:hideMark/>
          </w:tcPr>
          <w:p w:rsidR="0028513E" w:rsidRPr="00AB42DF" w:rsidRDefault="0028513E" w:rsidP="008E1D86">
            <w:pPr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AB42DF">
              <w:rPr>
                <w:color w:val="000000"/>
                <w:spacing w:val="2"/>
                <w:sz w:val="28"/>
                <w:szCs w:val="28"/>
              </w:rPr>
              <w:t>Цена за единицу, без учета налога на добавленную стоимость *</w:t>
            </w:r>
          </w:p>
        </w:tc>
        <w:tc>
          <w:tcPr>
            <w:tcW w:w="1899" w:type="dxa"/>
            <w:hideMark/>
          </w:tcPr>
          <w:p w:rsidR="0028513E" w:rsidRPr="00AB42DF" w:rsidRDefault="0028513E" w:rsidP="008E1D86">
            <w:pPr>
              <w:rPr>
                <w:color w:val="000000"/>
                <w:sz w:val="28"/>
                <w:szCs w:val="28"/>
              </w:rPr>
            </w:pPr>
          </w:p>
        </w:tc>
      </w:tr>
      <w:tr w:rsidR="0028513E" w:rsidRPr="00AB42DF" w:rsidTr="008E1D86">
        <w:trPr>
          <w:trHeight w:val="570"/>
        </w:trPr>
        <w:tc>
          <w:tcPr>
            <w:tcW w:w="7366" w:type="dxa"/>
            <w:hideMark/>
          </w:tcPr>
          <w:p w:rsidR="0028513E" w:rsidRPr="00AB42DF" w:rsidRDefault="0028513E" w:rsidP="008E1D86">
            <w:pPr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AB42DF">
              <w:rPr>
                <w:color w:val="000000"/>
                <w:spacing w:val="2"/>
                <w:sz w:val="28"/>
                <w:szCs w:val="28"/>
              </w:rPr>
              <w:t>Общая сумма, выделенная для закупки, без учета налога на добавленную стоимость *</w:t>
            </w:r>
          </w:p>
        </w:tc>
        <w:tc>
          <w:tcPr>
            <w:tcW w:w="1899" w:type="dxa"/>
            <w:hideMark/>
          </w:tcPr>
          <w:p w:rsidR="0028513E" w:rsidRPr="00AB42DF" w:rsidRDefault="0028513E" w:rsidP="008E1D86">
            <w:pPr>
              <w:rPr>
                <w:color w:val="000000"/>
                <w:sz w:val="28"/>
                <w:szCs w:val="28"/>
              </w:rPr>
            </w:pPr>
          </w:p>
        </w:tc>
      </w:tr>
      <w:tr w:rsidR="0028513E" w:rsidRPr="00AB42DF" w:rsidTr="008E1D86">
        <w:trPr>
          <w:trHeight w:val="272"/>
        </w:trPr>
        <w:tc>
          <w:tcPr>
            <w:tcW w:w="7366" w:type="dxa"/>
            <w:hideMark/>
          </w:tcPr>
          <w:p w:rsidR="0028513E" w:rsidRPr="00AB42DF" w:rsidRDefault="0028513E" w:rsidP="008E1D86">
            <w:pPr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AB42DF">
              <w:rPr>
                <w:color w:val="000000"/>
                <w:spacing w:val="2"/>
                <w:sz w:val="28"/>
                <w:szCs w:val="28"/>
              </w:rPr>
              <w:t>Срок оказания услуги*</w:t>
            </w:r>
          </w:p>
        </w:tc>
        <w:tc>
          <w:tcPr>
            <w:tcW w:w="1899" w:type="dxa"/>
            <w:hideMark/>
          </w:tcPr>
          <w:p w:rsidR="0028513E" w:rsidRPr="00AB42DF" w:rsidRDefault="0028513E" w:rsidP="008E1D86">
            <w:pPr>
              <w:rPr>
                <w:color w:val="000000"/>
                <w:sz w:val="28"/>
                <w:szCs w:val="28"/>
              </w:rPr>
            </w:pPr>
          </w:p>
        </w:tc>
      </w:tr>
      <w:tr w:rsidR="0028513E" w:rsidRPr="00AB42DF" w:rsidTr="008E1D86">
        <w:trPr>
          <w:trHeight w:val="284"/>
        </w:trPr>
        <w:tc>
          <w:tcPr>
            <w:tcW w:w="7366" w:type="dxa"/>
            <w:hideMark/>
          </w:tcPr>
          <w:p w:rsidR="0028513E" w:rsidRPr="00AB42DF" w:rsidRDefault="0028513E" w:rsidP="008E1D86">
            <w:pPr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AB42DF">
              <w:rPr>
                <w:color w:val="000000"/>
                <w:spacing w:val="2"/>
                <w:sz w:val="28"/>
                <w:szCs w:val="28"/>
              </w:rPr>
              <w:t>Размер авансового платежа*</w:t>
            </w:r>
          </w:p>
        </w:tc>
        <w:tc>
          <w:tcPr>
            <w:tcW w:w="1899" w:type="dxa"/>
            <w:hideMark/>
          </w:tcPr>
          <w:p w:rsidR="0028513E" w:rsidRPr="00AB42DF" w:rsidRDefault="0028513E" w:rsidP="008E1D86">
            <w:pPr>
              <w:rPr>
                <w:color w:val="000000"/>
                <w:sz w:val="28"/>
                <w:szCs w:val="28"/>
              </w:rPr>
            </w:pPr>
          </w:p>
        </w:tc>
      </w:tr>
      <w:tr w:rsidR="0028513E" w:rsidRPr="00AB42DF" w:rsidTr="008E1D86">
        <w:trPr>
          <w:trHeight w:val="272"/>
        </w:trPr>
        <w:tc>
          <w:tcPr>
            <w:tcW w:w="7366" w:type="dxa"/>
            <w:hideMark/>
          </w:tcPr>
          <w:p w:rsidR="0028513E" w:rsidRPr="00AB42DF" w:rsidRDefault="0028513E" w:rsidP="008E1D86">
            <w:pPr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AB42DF">
              <w:rPr>
                <w:color w:val="000000"/>
                <w:spacing w:val="2"/>
                <w:sz w:val="28"/>
                <w:szCs w:val="28"/>
              </w:rPr>
              <w:t>Гарантийный срок (в месяцах)</w:t>
            </w:r>
          </w:p>
        </w:tc>
        <w:tc>
          <w:tcPr>
            <w:tcW w:w="1899" w:type="dxa"/>
            <w:hideMark/>
          </w:tcPr>
          <w:p w:rsidR="0028513E" w:rsidRPr="00AB42DF" w:rsidRDefault="0028513E" w:rsidP="008E1D86">
            <w:pPr>
              <w:rPr>
                <w:color w:val="000000"/>
                <w:sz w:val="28"/>
                <w:szCs w:val="28"/>
              </w:rPr>
            </w:pPr>
          </w:p>
        </w:tc>
      </w:tr>
      <w:tr w:rsidR="0028513E" w:rsidRPr="00AB42DF" w:rsidTr="008E1D86">
        <w:trPr>
          <w:trHeight w:val="284"/>
        </w:trPr>
        <w:tc>
          <w:tcPr>
            <w:tcW w:w="7366" w:type="dxa"/>
            <w:hideMark/>
          </w:tcPr>
          <w:p w:rsidR="0028513E" w:rsidRPr="00AB42DF" w:rsidRDefault="0028513E" w:rsidP="008E1D86">
            <w:pPr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AB42DF">
              <w:rPr>
                <w:color w:val="000000"/>
                <w:spacing w:val="2"/>
                <w:sz w:val="28"/>
                <w:szCs w:val="28"/>
              </w:rPr>
              <w:t>Описание требуемых характеристик, параметров и иных исходных данных:</w:t>
            </w:r>
          </w:p>
        </w:tc>
        <w:tc>
          <w:tcPr>
            <w:tcW w:w="1899" w:type="dxa"/>
            <w:hideMark/>
          </w:tcPr>
          <w:p w:rsidR="0028513E" w:rsidRPr="00AB42DF" w:rsidRDefault="0028513E" w:rsidP="008E1D86">
            <w:pPr>
              <w:rPr>
                <w:color w:val="000000"/>
                <w:sz w:val="28"/>
                <w:szCs w:val="28"/>
              </w:rPr>
            </w:pPr>
          </w:p>
        </w:tc>
      </w:tr>
      <w:tr w:rsidR="0028513E" w:rsidRPr="00AB42DF" w:rsidTr="008E1D86">
        <w:trPr>
          <w:trHeight w:val="1127"/>
        </w:trPr>
        <w:tc>
          <w:tcPr>
            <w:tcW w:w="7366" w:type="dxa"/>
            <w:hideMark/>
          </w:tcPr>
          <w:p w:rsidR="0028513E" w:rsidRPr="00AB42DF" w:rsidRDefault="0028513E" w:rsidP="008E1D86">
            <w:pPr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AB42DF">
              <w:rPr>
                <w:color w:val="000000"/>
                <w:spacing w:val="2"/>
                <w:sz w:val="28"/>
                <w:szCs w:val="28"/>
              </w:rPr>
              <w:t>Условия к потенциальному поставщику в случае определения его победителем и заключения с ним договора о государственных закупках (Указываются при необходимости) (Отклонение потенциального поставщика за не указание и непредставление указанных сведений не допускается)</w:t>
            </w:r>
          </w:p>
        </w:tc>
        <w:tc>
          <w:tcPr>
            <w:tcW w:w="1899" w:type="dxa"/>
            <w:hideMark/>
          </w:tcPr>
          <w:p w:rsidR="0028513E" w:rsidRPr="00AB42DF" w:rsidRDefault="0028513E" w:rsidP="008E1D86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28513E" w:rsidRPr="00AB42DF" w:rsidRDefault="0028513E" w:rsidP="0028513E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</w:rPr>
      </w:pPr>
      <w:r w:rsidRPr="00AB42DF">
        <w:rPr>
          <w:color w:val="000000"/>
          <w:spacing w:val="2"/>
          <w:sz w:val="28"/>
          <w:szCs w:val="28"/>
        </w:rPr>
        <w:lastRenderedPageBreak/>
        <w:t>     * сведения подтягиваются из плана государственных закупок (отображаются автоматически).</w:t>
      </w:r>
    </w:p>
    <w:p w:rsidR="0028513E" w:rsidRPr="00AB42DF" w:rsidRDefault="0028513E" w:rsidP="0028513E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</w:rPr>
      </w:pPr>
      <w:r w:rsidRPr="00AB42DF">
        <w:rPr>
          <w:color w:val="000000"/>
          <w:spacing w:val="2"/>
          <w:sz w:val="28"/>
          <w:szCs w:val="28"/>
        </w:rPr>
        <w:t>      Примечание.</w:t>
      </w:r>
    </w:p>
    <w:p w:rsidR="0028513E" w:rsidRPr="00AB42DF" w:rsidRDefault="0028513E" w:rsidP="0028513E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</w:rPr>
      </w:pPr>
      <w:r w:rsidRPr="00AB42DF">
        <w:rPr>
          <w:color w:val="000000"/>
          <w:spacing w:val="2"/>
          <w:sz w:val="28"/>
          <w:szCs w:val="28"/>
        </w:rPr>
        <w:t>     1. Каждые характеристики, параметры, исходные данные и дополнительные условия к исполнителю указываются отдельной строкой.</w:t>
      </w:r>
    </w:p>
    <w:p w:rsidR="0028513E" w:rsidRPr="00AB42DF" w:rsidRDefault="0028513E" w:rsidP="0028513E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</w:rPr>
      </w:pPr>
      <w:r w:rsidRPr="00AB42DF">
        <w:rPr>
          <w:color w:val="000000"/>
          <w:spacing w:val="2"/>
          <w:sz w:val="28"/>
          <w:szCs w:val="28"/>
        </w:rPr>
        <w:t>     2. Установление в технической спецификации квалификационных требований, предъявляемых к потенциальному поставщику, не допускается.</w:t>
      </w:r>
    </w:p>
    <w:p w:rsidR="0028513E" w:rsidRPr="00AB42DF" w:rsidRDefault="0028513E" w:rsidP="0028513E">
      <w:pPr>
        <w:shd w:val="clear" w:color="auto" w:fill="FFFFFF"/>
        <w:jc w:val="both"/>
        <w:textAlignment w:val="baseline"/>
        <w:rPr>
          <w:color w:val="000000"/>
          <w:spacing w:val="2"/>
          <w:sz w:val="28"/>
          <w:szCs w:val="28"/>
        </w:rPr>
      </w:pPr>
      <w:r w:rsidRPr="00AB42DF">
        <w:rPr>
          <w:color w:val="000000"/>
          <w:spacing w:val="2"/>
          <w:sz w:val="28"/>
          <w:szCs w:val="28"/>
        </w:rPr>
        <w:t>     3. Установление требований технической спецификации в иных документах не допускается.</w:t>
      </w:r>
    </w:p>
    <w:p w:rsidR="0028513E" w:rsidRPr="00AB42DF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tbl>
      <w:tblPr>
        <w:tblStyle w:val="1"/>
        <w:tblpPr w:leftFromText="180" w:rightFromText="180" w:vertAnchor="text" w:tblpXSpec="right" w:tblpY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8"/>
      </w:tblGrid>
      <w:tr w:rsidR="0028513E" w:rsidRPr="004536DA" w:rsidTr="008E1D86">
        <w:trPr>
          <w:trHeight w:val="1800"/>
        </w:trPr>
        <w:tc>
          <w:tcPr>
            <w:tcW w:w="4178" w:type="dxa"/>
            <w:hideMark/>
          </w:tcPr>
          <w:p w:rsidR="0028513E" w:rsidRPr="004536DA" w:rsidRDefault="0028513E" w:rsidP="00555E8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536DA">
              <w:rPr>
                <w:color w:val="000000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color w:val="000000"/>
                <w:sz w:val="28"/>
                <w:szCs w:val="28"/>
              </w:rPr>
              <w:t>6</w:t>
            </w:r>
          </w:p>
          <w:p w:rsidR="003B29F3" w:rsidRDefault="003B29F3" w:rsidP="00555E81">
            <w:pPr>
              <w:jc w:val="center"/>
              <w:rPr>
                <w:sz w:val="28"/>
                <w:szCs w:val="28"/>
                <w:lang w:val="kk-KZ"/>
              </w:rPr>
            </w:pPr>
            <w:r w:rsidRPr="002B0FB8">
              <w:rPr>
                <w:sz w:val="28"/>
                <w:szCs w:val="28"/>
              </w:rPr>
              <w:t>к приказу</w:t>
            </w:r>
            <w:r>
              <w:rPr>
                <w:sz w:val="28"/>
                <w:szCs w:val="28"/>
                <w:lang w:val="kk-KZ"/>
              </w:rPr>
              <w:t xml:space="preserve"> исполняющего обязанности</w:t>
            </w:r>
          </w:p>
          <w:p w:rsidR="00555E81" w:rsidRDefault="003B29F3" w:rsidP="00555E81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Министра финансов </w:t>
            </w:r>
          </w:p>
          <w:p w:rsidR="003B29F3" w:rsidRDefault="003B29F3" w:rsidP="00555E81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Республики Казахстан</w:t>
            </w:r>
          </w:p>
          <w:p w:rsidR="003B29F3" w:rsidRDefault="003B29F3" w:rsidP="00555E81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от «  » _______ 2020 года</w:t>
            </w:r>
          </w:p>
          <w:p w:rsidR="0028513E" w:rsidRPr="004536DA" w:rsidRDefault="003B29F3" w:rsidP="00555E8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kk-KZ"/>
              </w:rPr>
              <w:t>№____</w:t>
            </w:r>
          </w:p>
        </w:tc>
      </w:tr>
    </w:tbl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ind w:left="5664"/>
        <w:jc w:val="center"/>
        <w:rPr>
          <w:color w:val="000000"/>
          <w:sz w:val="28"/>
          <w:szCs w:val="28"/>
        </w:rPr>
      </w:pPr>
    </w:p>
    <w:p w:rsidR="0028513E" w:rsidRDefault="0028513E" w:rsidP="0028513E">
      <w:pPr>
        <w:ind w:left="5664"/>
        <w:jc w:val="center"/>
        <w:rPr>
          <w:color w:val="000000"/>
          <w:sz w:val="28"/>
          <w:szCs w:val="28"/>
        </w:rPr>
      </w:pPr>
    </w:p>
    <w:p w:rsidR="0028513E" w:rsidRPr="00984F51" w:rsidRDefault="0028513E" w:rsidP="0028513E">
      <w:pPr>
        <w:ind w:left="5664"/>
        <w:jc w:val="center"/>
        <w:rPr>
          <w:color w:val="000000"/>
          <w:sz w:val="28"/>
          <w:szCs w:val="28"/>
        </w:rPr>
      </w:pPr>
      <w:r w:rsidRPr="00984F51">
        <w:rPr>
          <w:color w:val="000000"/>
          <w:sz w:val="28"/>
          <w:szCs w:val="28"/>
        </w:rPr>
        <w:t>Приложение 4-1</w:t>
      </w:r>
    </w:p>
    <w:p w:rsidR="0028513E" w:rsidRDefault="0028513E" w:rsidP="0028513E">
      <w:pPr>
        <w:ind w:left="5664"/>
        <w:jc w:val="center"/>
        <w:rPr>
          <w:color w:val="000000"/>
          <w:sz w:val="28"/>
          <w:szCs w:val="28"/>
        </w:rPr>
      </w:pPr>
      <w:r w:rsidRPr="00984F51">
        <w:rPr>
          <w:color w:val="000000"/>
          <w:sz w:val="28"/>
          <w:szCs w:val="28"/>
        </w:rPr>
        <w:t>к Правилам осуществления</w:t>
      </w:r>
    </w:p>
    <w:p w:rsidR="0028513E" w:rsidRPr="00984F51" w:rsidRDefault="0028513E" w:rsidP="0028513E">
      <w:pPr>
        <w:ind w:left="566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984F51">
        <w:rPr>
          <w:color w:val="000000"/>
          <w:sz w:val="28"/>
          <w:szCs w:val="28"/>
        </w:rPr>
        <w:t>осударственных закупок</w:t>
      </w:r>
    </w:p>
    <w:p w:rsidR="0028513E" w:rsidRPr="00984F51" w:rsidRDefault="0028513E" w:rsidP="0028513E">
      <w:pPr>
        <w:ind w:firstLine="5670"/>
        <w:jc w:val="center"/>
        <w:rPr>
          <w:color w:val="000000"/>
          <w:sz w:val="28"/>
          <w:szCs w:val="28"/>
        </w:rPr>
      </w:pPr>
    </w:p>
    <w:p w:rsidR="0028513E" w:rsidRPr="00984F51" w:rsidRDefault="0028513E" w:rsidP="0028513E">
      <w:pPr>
        <w:jc w:val="center"/>
        <w:rPr>
          <w:color w:val="000000"/>
          <w:sz w:val="28"/>
          <w:szCs w:val="28"/>
        </w:rPr>
      </w:pPr>
      <w:r w:rsidRPr="00984F51">
        <w:rPr>
          <w:color w:val="000000"/>
          <w:sz w:val="28"/>
          <w:szCs w:val="28"/>
        </w:rPr>
        <w:t>Условия включения в Перечень</w:t>
      </w:r>
    </w:p>
    <w:p w:rsidR="0028513E" w:rsidRDefault="0028513E" w:rsidP="0028513E">
      <w:pPr>
        <w:jc w:val="center"/>
        <w:rPr>
          <w:color w:val="000000"/>
          <w:sz w:val="28"/>
          <w:szCs w:val="28"/>
        </w:rPr>
      </w:pPr>
      <w:r w:rsidRPr="00984F51">
        <w:rPr>
          <w:color w:val="000000"/>
          <w:sz w:val="28"/>
          <w:szCs w:val="28"/>
        </w:rPr>
        <w:t>квалифицированных потенциальных поставщиков</w:t>
      </w:r>
    </w:p>
    <w:p w:rsidR="0028513E" w:rsidRDefault="0028513E" w:rsidP="0028513E">
      <w:pPr>
        <w:ind w:firstLine="5670"/>
        <w:jc w:val="center"/>
        <w:rPr>
          <w:color w:val="000000"/>
          <w:sz w:val="28"/>
          <w:szCs w:val="28"/>
        </w:rPr>
      </w:pPr>
    </w:p>
    <w:tbl>
      <w:tblPr>
        <w:tblStyle w:val="18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2552"/>
        <w:gridCol w:w="2976"/>
      </w:tblGrid>
      <w:tr w:rsidR="0028513E" w:rsidRPr="0090373C" w:rsidTr="008E1D86">
        <w:trPr>
          <w:trHeight w:val="454"/>
        </w:trPr>
        <w:tc>
          <w:tcPr>
            <w:tcW w:w="704" w:type="dxa"/>
            <w:hideMark/>
          </w:tcPr>
          <w:p w:rsidR="0028513E" w:rsidRPr="0090373C" w:rsidRDefault="0028513E" w:rsidP="008E1D86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0373C">
              <w:rPr>
                <w:color w:val="000000"/>
                <w:spacing w:val="2"/>
                <w:sz w:val="28"/>
                <w:szCs w:val="28"/>
              </w:rPr>
              <w:t>№</w:t>
            </w:r>
          </w:p>
        </w:tc>
        <w:tc>
          <w:tcPr>
            <w:tcW w:w="3402" w:type="dxa"/>
            <w:hideMark/>
          </w:tcPr>
          <w:p w:rsidR="0028513E" w:rsidRPr="0090373C" w:rsidRDefault="0028513E" w:rsidP="008E1D86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0373C">
              <w:rPr>
                <w:color w:val="000000"/>
                <w:spacing w:val="2"/>
                <w:sz w:val="28"/>
                <w:szCs w:val="28"/>
              </w:rPr>
              <w:t>Наименование товаров, работ, услуг</w:t>
            </w:r>
          </w:p>
        </w:tc>
        <w:tc>
          <w:tcPr>
            <w:tcW w:w="2552" w:type="dxa"/>
            <w:hideMark/>
          </w:tcPr>
          <w:p w:rsidR="0028513E" w:rsidRPr="0090373C" w:rsidRDefault="0028513E" w:rsidP="008E1D86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0373C">
              <w:rPr>
                <w:color w:val="000000"/>
                <w:spacing w:val="2"/>
                <w:sz w:val="28"/>
                <w:szCs w:val="28"/>
              </w:rPr>
              <w:t>Условия включения в Перечень</w:t>
            </w:r>
          </w:p>
        </w:tc>
        <w:tc>
          <w:tcPr>
            <w:tcW w:w="2976" w:type="dxa"/>
            <w:hideMark/>
          </w:tcPr>
          <w:p w:rsidR="0028513E" w:rsidRPr="0090373C" w:rsidRDefault="0028513E" w:rsidP="008E1D86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0373C">
              <w:rPr>
                <w:color w:val="000000"/>
                <w:spacing w:val="2"/>
                <w:sz w:val="28"/>
                <w:szCs w:val="28"/>
              </w:rPr>
              <w:t>Примечание</w:t>
            </w:r>
          </w:p>
        </w:tc>
      </w:tr>
      <w:tr w:rsidR="0028513E" w:rsidRPr="0090373C" w:rsidTr="008E1D86">
        <w:trPr>
          <w:trHeight w:val="2093"/>
        </w:trPr>
        <w:tc>
          <w:tcPr>
            <w:tcW w:w="704" w:type="dxa"/>
            <w:hideMark/>
          </w:tcPr>
          <w:p w:rsidR="0028513E" w:rsidRPr="0090373C" w:rsidRDefault="0028513E" w:rsidP="008E1D86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0373C">
              <w:rPr>
                <w:color w:val="000000"/>
                <w:spacing w:val="2"/>
                <w:sz w:val="28"/>
                <w:szCs w:val="28"/>
              </w:rPr>
              <w:t>1.</w:t>
            </w:r>
          </w:p>
        </w:tc>
        <w:tc>
          <w:tcPr>
            <w:tcW w:w="3402" w:type="dxa"/>
            <w:hideMark/>
          </w:tcPr>
          <w:p w:rsidR="0028513E" w:rsidRPr="0090373C" w:rsidRDefault="0028513E" w:rsidP="008E1D86">
            <w:pPr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0373C">
              <w:rPr>
                <w:color w:val="000000"/>
                <w:spacing w:val="2"/>
                <w:sz w:val="28"/>
                <w:szCs w:val="28"/>
              </w:rPr>
              <w:t>Строительно-монтажные работы</w:t>
            </w:r>
          </w:p>
        </w:tc>
        <w:tc>
          <w:tcPr>
            <w:tcW w:w="2552" w:type="dxa"/>
            <w:hideMark/>
          </w:tcPr>
          <w:p w:rsidR="0028513E" w:rsidRPr="0090373C" w:rsidRDefault="0028513E" w:rsidP="008E1D86">
            <w:pPr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0373C">
              <w:rPr>
                <w:color w:val="000000"/>
                <w:spacing w:val="2"/>
                <w:sz w:val="28"/>
                <w:szCs w:val="28"/>
              </w:rPr>
              <w:t>Являться финансово устойчивым</w:t>
            </w:r>
          </w:p>
        </w:tc>
        <w:tc>
          <w:tcPr>
            <w:tcW w:w="2976" w:type="dxa"/>
            <w:hideMark/>
          </w:tcPr>
          <w:p w:rsidR="0028513E" w:rsidRPr="0090373C" w:rsidRDefault="0028513E" w:rsidP="008E1D86">
            <w:pPr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0373C">
              <w:rPr>
                <w:color w:val="000000"/>
                <w:spacing w:val="2"/>
                <w:sz w:val="28"/>
                <w:szCs w:val="28"/>
              </w:rPr>
              <w:t>Соответствие потенциального поставщика предъявляемому требованию определяется веб-порталом автоматически в порядке, определенном Правилами</w:t>
            </w:r>
          </w:p>
        </w:tc>
      </w:tr>
      <w:tr w:rsidR="0028513E" w:rsidRPr="0090373C" w:rsidTr="008E1D86">
        <w:trPr>
          <w:trHeight w:val="684"/>
        </w:trPr>
        <w:tc>
          <w:tcPr>
            <w:tcW w:w="704" w:type="dxa"/>
          </w:tcPr>
          <w:p w:rsidR="0028513E" w:rsidRPr="0090373C" w:rsidRDefault="0028513E" w:rsidP="008E1D86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0373C">
              <w:rPr>
                <w:color w:val="000000"/>
                <w:spacing w:val="2"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13E" w:rsidRPr="0090373C" w:rsidRDefault="0028513E" w:rsidP="008E1D86">
            <w:pPr>
              <w:spacing w:after="20"/>
              <w:jc w:val="both"/>
              <w:rPr>
                <w:bCs/>
                <w:sz w:val="28"/>
                <w:szCs w:val="28"/>
              </w:rPr>
            </w:pPr>
            <w:r w:rsidRPr="0090373C">
              <w:rPr>
                <w:bCs/>
                <w:sz w:val="28"/>
                <w:szCs w:val="28"/>
              </w:rPr>
              <w:t xml:space="preserve">Работы, </w:t>
            </w:r>
            <w:r w:rsidRPr="0090373C">
              <w:rPr>
                <w:sz w:val="28"/>
                <w:szCs w:val="28"/>
              </w:rPr>
              <w:t>годовые объемы которых в стоимостном выражении не превышают четырехсоттысячекратный размер месячного расчетного показателя, установленного на соответствующий финансовый год законом о республиканском бюджете</w:t>
            </w:r>
          </w:p>
        </w:tc>
        <w:tc>
          <w:tcPr>
            <w:tcW w:w="25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8513E" w:rsidRPr="0090373C" w:rsidRDefault="0028513E" w:rsidP="008E1D86">
            <w:pPr>
              <w:spacing w:after="20"/>
              <w:ind w:left="20"/>
              <w:jc w:val="both"/>
              <w:rPr>
                <w:bCs/>
                <w:sz w:val="28"/>
                <w:szCs w:val="28"/>
              </w:rPr>
            </w:pPr>
            <w:r w:rsidRPr="0090373C">
              <w:rPr>
                <w:bCs/>
                <w:sz w:val="28"/>
                <w:szCs w:val="28"/>
              </w:rPr>
              <w:t xml:space="preserve">Являться финансово-устойчивым </w:t>
            </w:r>
          </w:p>
        </w:tc>
        <w:tc>
          <w:tcPr>
            <w:tcW w:w="2976" w:type="dxa"/>
          </w:tcPr>
          <w:p w:rsidR="0028513E" w:rsidRPr="0090373C" w:rsidRDefault="0028513E" w:rsidP="008E1D86">
            <w:pPr>
              <w:jc w:val="both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0373C">
              <w:rPr>
                <w:color w:val="000000"/>
                <w:spacing w:val="2"/>
                <w:sz w:val="28"/>
                <w:szCs w:val="28"/>
              </w:rPr>
              <w:t>Соответствие потенциального поставщика предъявляемому требованию определяется веб-порталом автоматически в порядке, определенном Правилами</w:t>
            </w:r>
          </w:p>
          <w:p w:rsidR="0028513E" w:rsidRPr="0090373C" w:rsidRDefault="0028513E" w:rsidP="008E1D86">
            <w:pPr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</w:p>
        </w:tc>
      </w:tr>
      <w:tr w:rsidR="0028513E" w:rsidRPr="0090373C" w:rsidTr="008E1D86">
        <w:trPr>
          <w:trHeight w:val="983"/>
        </w:trPr>
        <w:tc>
          <w:tcPr>
            <w:tcW w:w="704" w:type="dxa"/>
            <w:hideMark/>
          </w:tcPr>
          <w:p w:rsidR="0028513E" w:rsidRPr="0090373C" w:rsidRDefault="0028513E" w:rsidP="008E1D86">
            <w:pPr>
              <w:jc w:val="center"/>
              <w:textAlignment w:val="baseline"/>
              <w:rPr>
                <w:b/>
                <w:color w:val="000000"/>
                <w:spacing w:val="2"/>
                <w:sz w:val="28"/>
                <w:szCs w:val="28"/>
              </w:rPr>
            </w:pPr>
            <w:r w:rsidRPr="0090373C">
              <w:rPr>
                <w:b/>
                <w:color w:val="000000"/>
                <w:spacing w:val="2"/>
                <w:sz w:val="28"/>
                <w:szCs w:val="28"/>
              </w:rPr>
              <w:lastRenderedPageBreak/>
              <w:t>3.</w:t>
            </w:r>
          </w:p>
        </w:tc>
        <w:tc>
          <w:tcPr>
            <w:tcW w:w="3402" w:type="dxa"/>
            <w:hideMark/>
          </w:tcPr>
          <w:p w:rsidR="0028513E" w:rsidRPr="0090373C" w:rsidRDefault="0028513E" w:rsidP="008E1D86">
            <w:pPr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0373C">
              <w:rPr>
                <w:color w:val="000000"/>
                <w:spacing w:val="2"/>
                <w:sz w:val="28"/>
                <w:szCs w:val="28"/>
              </w:rPr>
              <w:t>Мебельная продукция</w:t>
            </w:r>
          </w:p>
        </w:tc>
        <w:tc>
          <w:tcPr>
            <w:tcW w:w="2552" w:type="dxa"/>
            <w:hideMark/>
          </w:tcPr>
          <w:p w:rsidR="0028513E" w:rsidRPr="0090373C" w:rsidRDefault="0028513E" w:rsidP="008E1D86">
            <w:pPr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0373C">
              <w:rPr>
                <w:color w:val="000000"/>
                <w:spacing w:val="2"/>
                <w:sz w:val="28"/>
                <w:szCs w:val="28"/>
              </w:rPr>
              <w:t>Наличие Индустриального сертификата, выданного Национальной палатой предпринимателей Республики Казахстан «Атамекен» производителю товаров мебельной промышленности</w:t>
            </w:r>
          </w:p>
        </w:tc>
        <w:tc>
          <w:tcPr>
            <w:tcW w:w="2976" w:type="dxa"/>
            <w:hideMark/>
          </w:tcPr>
          <w:p w:rsidR="0028513E" w:rsidRPr="0090373C" w:rsidRDefault="0028513E" w:rsidP="008E1D86">
            <w:pPr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0373C">
              <w:rPr>
                <w:color w:val="000000"/>
                <w:spacing w:val="2"/>
                <w:sz w:val="28"/>
                <w:szCs w:val="28"/>
              </w:rPr>
              <w:t>Соответствие потенциального поставщика предъявляемому требованию определяется веб-порталом автоматически на основе данных Национальной палатой предпринимателей Республики Казахстан «Атамекен»</w:t>
            </w:r>
          </w:p>
        </w:tc>
      </w:tr>
      <w:tr w:rsidR="0028513E" w:rsidRPr="0090373C" w:rsidTr="008E1D86">
        <w:trPr>
          <w:trHeight w:val="2787"/>
        </w:trPr>
        <w:tc>
          <w:tcPr>
            <w:tcW w:w="704" w:type="dxa"/>
            <w:hideMark/>
          </w:tcPr>
          <w:p w:rsidR="0028513E" w:rsidRPr="0090373C" w:rsidRDefault="0028513E" w:rsidP="008E1D86">
            <w:pPr>
              <w:jc w:val="center"/>
              <w:textAlignment w:val="baseline"/>
              <w:rPr>
                <w:b/>
                <w:color w:val="000000"/>
                <w:spacing w:val="2"/>
                <w:sz w:val="28"/>
                <w:szCs w:val="28"/>
              </w:rPr>
            </w:pPr>
            <w:r w:rsidRPr="0090373C">
              <w:rPr>
                <w:b/>
                <w:color w:val="000000"/>
                <w:spacing w:val="2"/>
                <w:sz w:val="28"/>
                <w:szCs w:val="28"/>
              </w:rPr>
              <w:t>4.</w:t>
            </w:r>
          </w:p>
        </w:tc>
        <w:tc>
          <w:tcPr>
            <w:tcW w:w="3402" w:type="dxa"/>
            <w:hideMark/>
          </w:tcPr>
          <w:p w:rsidR="0028513E" w:rsidRPr="0090373C" w:rsidRDefault="0028513E" w:rsidP="008E1D86">
            <w:pPr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0373C">
              <w:rPr>
                <w:color w:val="000000"/>
                <w:spacing w:val="2"/>
                <w:sz w:val="28"/>
                <w:szCs w:val="28"/>
              </w:rPr>
              <w:t>Товары легкой промышленности</w:t>
            </w:r>
          </w:p>
        </w:tc>
        <w:tc>
          <w:tcPr>
            <w:tcW w:w="2552" w:type="dxa"/>
            <w:hideMark/>
          </w:tcPr>
          <w:p w:rsidR="0028513E" w:rsidRPr="0090373C" w:rsidRDefault="0028513E" w:rsidP="008E1D86">
            <w:pPr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0373C">
              <w:rPr>
                <w:color w:val="000000"/>
                <w:spacing w:val="2"/>
                <w:sz w:val="28"/>
                <w:szCs w:val="28"/>
              </w:rPr>
              <w:t>Наличие Индустриального сертификата, выданного Национальной палатой предпринимателей Республики Казахстан «Атамекен» производителю товаров легкой промышленности</w:t>
            </w:r>
          </w:p>
        </w:tc>
        <w:tc>
          <w:tcPr>
            <w:tcW w:w="2976" w:type="dxa"/>
            <w:hideMark/>
          </w:tcPr>
          <w:p w:rsidR="0028513E" w:rsidRPr="0090373C" w:rsidRDefault="0028513E" w:rsidP="008E1D86">
            <w:pPr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0373C">
              <w:rPr>
                <w:color w:val="000000"/>
                <w:spacing w:val="2"/>
                <w:sz w:val="28"/>
                <w:szCs w:val="28"/>
              </w:rPr>
              <w:t>Соответствие потенциального поставщика предъявляемому требованию определяется веб-порталом автоматически на основе данных Национальной палатой предпринимателей Республики Казахстан «Атамекен»</w:t>
            </w:r>
          </w:p>
        </w:tc>
      </w:tr>
      <w:tr w:rsidR="0028513E" w:rsidRPr="0090373C" w:rsidTr="008E1D86">
        <w:trPr>
          <w:trHeight w:val="2370"/>
        </w:trPr>
        <w:tc>
          <w:tcPr>
            <w:tcW w:w="704" w:type="dxa"/>
            <w:hideMark/>
          </w:tcPr>
          <w:p w:rsidR="0028513E" w:rsidRPr="0090373C" w:rsidRDefault="0028513E" w:rsidP="008E1D86">
            <w:pPr>
              <w:jc w:val="center"/>
              <w:textAlignment w:val="baseline"/>
              <w:rPr>
                <w:b/>
                <w:color w:val="000000"/>
                <w:spacing w:val="2"/>
                <w:sz w:val="28"/>
                <w:szCs w:val="28"/>
              </w:rPr>
            </w:pPr>
            <w:r w:rsidRPr="0090373C">
              <w:rPr>
                <w:b/>
                <w:color w:val="000000"/>
                <w:spacing w:val="2"/>
                <w:sz w:val="28"/>
                <w:szCs w:val="28"/>
              </w:rPr>
              <w:t>5.</w:t>
            </w:r>
          </w:p>
        </w:tc>
        <w:tc>
          <w:tcPr>
            <w:tcW w:w="3402" w:type="dxa"/>
            <w:hideMark/>
          </w:tcPr>
          <w:p w:rsidR="0028513E" w:rsidRPr="0090373C" w:rsidRDefault="0028513E" w:rsidP="008E1D86">
            <w:pPr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0373C">
              <w:rPr>
                <w:color w:val="000000"/>
                <w:spacing w:val="2"/>
                <w:sz w:val="28"/>
                <w:szCs w:val="28"/>
              </w:rPr>
              <w:t>Товары, относящиеся к категориям (согласно классификатору объектов информатизации) программного обеспечения и продукции электронной промышленности, включенным в реестр доверенного программного обеспечения и продукции электронной промышленности</w:t>
            </w:r>
          </w:p>
        </w:tc>
        <w:tc>
          <w:tcPr>
            <w:tcW w:w="2552" w:type="dxa"/>
            <w:hideMark/>
          </w:tcPr>
          <w:p w:rsidR="0028513E" w:rsidRPr="0090373C" w:rsidRDefault="0028513E" w:rsidP="008E1D86">
            <w:pPr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0373C">
              <w:rPr>
                <w:color w:val="000000"/>
                <w:spacing w:val="2"/>
                <w:sz w:val="28"/>
                <w:szCs w:val="28"/>
              </w:rPr>
              <w:t xml:space="preserve">Нахождение товара потенциального поставщика в реестре доверенного программного обеспечения и продукции электронной промышленности, формируемого уполномоченным органом в сфере </w:t>
            </w:r>
            <w:r w:rsidRPr="0090373C">
              <w:rPr>
                <w:color w:val="000000"/>
                <w:spacing w:val="2"/>
                <w:sz w:val="28"/>
                <w:szCs w:val="28"/>
              </w:rPr>
              <w:lastRenderedPageBreak/>
              <w:t>обеспечения информационной безопасности</w:t>
            </w:r>
          </w:p>
        </w:tc>
        <w:tc>
          <w:tcPr>
            <w:tcW w:w="2976" w:type="dxa"/>
            <w:hideMark/>
          </w:tcPr>
          <w:p w:rsidR="0028513E" w:rsidRPr="0090373C" w:rsidRDefault="0028513E" w:rsidP="008E1D86">
            <w:pPr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0373C">
              <w:rPr>
                <w:color w:val="000000"/>
                <w:spacing w:val="2"/>
                <w:sz w:val="28"/>
                <w:szCs w:val="28"/>
              </w:rPr>
              <w:lastRenderedPageBreak/>
              <w:t xml:space="preserve">Соответствие потенциального поставщика предъявляемому требованию определяется веб-порталом автоматически на основе данных уполномоченного органа в сфере обеспечения информационной безопасности, </w:t>
            </w:r>
            <w:r w:rsidRPr="0090373C">
              <w:rPr>
                <w:color w:val="000000"/>
                <w:spacing w:val="2"/>
                <w:sz w:val="28"/>
                <w:szCs w:val="28"/>
              </w:rPr>
              <w:lastRenderedPageBreak/>
              <w:t>формирующего реестр доверенного программного обеспечения и продукции электронной промышленности</w:t>
            </w:r>
          </w:p>
        </w:tc>
      </w:tr>
      <w:tr w:rsidR="0028513E" w:rsidRPr="0090373C" w:rsidTr="008E1D86">
        <w:trPr>
          <w:trHeight w:val="811"/>
        </w:trPr>
        <w:tc>
          <w:tcPr>
            <w:tcW w:w="704" w:type="dxa"/>
            <w:hideMark/>
          </w:tcPr>
          <w:p w:rsidR="0028513E" w:rsidRPr="0090373C" w:rsidRDefault="0028513E" w:rsidP="008E1D86">
            <w:pPr>
              <w:jc w:val="center"/>
              <w:textAlignment w:val="baseline"/>
              <w:rPr>
                <w:b/>
                <w:color w:val="000000"/>
                <w:spacing w:val="2"/>
                <w:sz w:val="28"/>
                <w:szCs w:val="28"/>
              </w:rPr>
            </w:pPr>
            <w:r w:rsidRPr="0090373C">
              <w:rPr>
                <w:b/>
                <w:color w:val="000000"/>
                <w:spacing w:val="2"/>
                <w:sz w:val="28"/>
                <w:szCs w:val="28"/>
              </w:rPr>
              <w:lastRenderedPageBreak/>
              <w:t>6.</w:t>
            </w:r>
          </w:p>
        </w:tc>
        <w:tc>
          <w:tcPr>
            <w:tcW w:w="3402" w:type="dxa"/>
            <w:hideMark/>
          </w:tcPr>
          <w:p w:rsidR="0028513E" w:rsidRPr="0090373C" w:rsidRDefault="0028513E" w:rsidP="008E1D86">
            <w:pPr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0373C">
              <w:rPr>
                <w:color w:val="000000"/>
                <w:spacing w:val="2"/>
                <w:sz w:val="28"/>
                <w:szCs w:val="28"/>
              </w:rPr>
              <w:t>Услуги по созданию и развитию объектов информатизации</w:t>
            </w:r>
          </w:p>
        </w:tc>
        <w:tc>
          <w:tcPr>
            <w:tcW w:w="2552" w:type="dxa"/>
            <w:hideMark/>
          </w:tcPr>
          <w:p w:rsidR="0028513E" w:rsidRPr="0090373C" w:rsidRDefault="0028513E" w:rsidP="008E1D86">
            <w:pPr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0373C">
              <w:rPr>
                <w:color w:val="000000"/>
                <w:spacing w:val="2"/>
                <w:sz w:val="28"/>
                <w:szCs w:val="28"/>
              </w:rPr>
              <w:t>Наличие соответствующего Индустриального сертификата, выданного Национальной палатой предпринимателей Республики Казахстан «Атамекен»</w:t>
            </w:r>
          </w:p>
        </w:tc>
        <w:tc>
          <w:tcPr>
            <w:tcW w:w="2976" w:type="dxa"/>
            <w:hideMark/>
          </w:tcPr>
          <w:p w:rsidR="0028513E" w:rsidRPr="0090373C" w:rsidRDefault="0028513E" w:rsidP="008E1D86">
            <w:pPr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0373C">
              <w:rPr>
                <w:color w:val="000000"/>
                <w:spacing w:val="2"/>
                <w:sz w:val="28"/>
                <w:szCs w:val="28"/>
              </w:rPr>
              <w:t>Соответствие потенциального поставщика предъявляемому требованию определяется веб-порталом автоматически на основе данных Национальной палатой предпринимателей Республики Казахстан «Атамекен»</w:t>
            </w:r>
          </w:p>
        </w:tc>
      </w:tr>
      <w:tr w:rsidR="0028513E" w:rsidRPr="0090373C" w:rsidTr="008E1D86">
        <w:trPr>
          <w:trHeight w:val="2787"/>
        </w:trPr>
        <w:tc>
          <w:tcPr>
            <w:tcW w:w="704" w:type="dxa"/>
            <w:hideMark/>
          </w:tcPr>
          <w:p w:rsidR="0028513E" w:rsidRPr="0090373C" w:rsidRDefault="0028513E" w:rsidP="008E1D86">
            <w:pPr>
              <w:jc w:val="center"/>
              <w:textAlignment w:val="baseline"/>
              <w:rPr>
                <w:b/>
                <w:color w:val="000000"/>
                <w:spacing w:val="2"/>
                <w:sz w:val="28"/>
                <w:szCs w:val="28"/>
              </w:rPr>
            </w:pPr>
            <w:r w:rsidRPr="0090373C">
              <w:rPr>
                <w:b/>
                <w:color w:val="000000"/>
                <w:spacing w:val="2"/>
                <w:sz w:val="28"/>
                <w:szCs w:val="28"/>
              </w:rPr>
              <w:t>7.</w:t>
            </w:r>
          </w:p>
        </w:tc>
        <w:tc>
          <w:tcPr>
            <w:tcW w:w="3402" w:type="dxa"/>
            <w:hideMark/>
          </w:tcPr>
          <w:p w:rsidR="0028513E" w:rsidRPr="0090373C" w:rsidRDefault="0028513E" w:rsidP="008E1D86">
            <w:pPr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0373C">
              <w:rPr>
                <w:color w:val="000000"/>
                <w:spacing w:val="2"/>
                <w:sz w:val="28"/>
                <w:szCs w:val="28"/>
              </w:rPr>
              <w:t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</w:t>
            </w:r>
          </w:p>
        </w:tc>
        <w:tc>
          <w:tcPr>
            <w:tcW w:w="2552" w:type="dxa"/>
            <w:hideMark/>
          </w:tcPr>
          <w:p w:rsidR="0028513E" w:rsidRPr="0090373C" w:rsidRDefault="0028513E" w:rsidP="008E1D86">
            <w:pPr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0373C">
              <w:rPr>
                <w:color w:val="000000"/>
                <w:spacing w:val="2"/>
                <w:sz w:val="28"/>
                <w:szCs w:val="28"/>
              </w:rPr>
              <w:t>Наличие соответствующего Индустриального сертификата, выданного Национальной палатой предпринимателей Республики Казахстан «Атамекен»</w:t>
            </w:r>
          </w:p>
        </w:tc>
        <w:tc>
          <w:tcPr>
            <w:tcW w:w="2976" w:type="dxa"/>
            <w:hideMark/>
          </w:tcPr>
          <w:p w:rsidR="0028513E" w:rsidRPr="0090373C" w:rsidRDefault="0028513E" w:rsidP="008E1D86">
            <w:pPr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0373C">
              <w:rPr>
                <w:color w:val="000000"/>
                <w:spacing w:val="2"/>
                <w:sz w:val="28"/>
                <w:szCs w:val="28"/>
              </w:rPr>
              <w:t>Соответствие потенциального поставщика предъявляемому требованию определяется веб-порталом автоматически на основе данных Национальной палатой предпринимателей Республики Казахстан «Атамекен»</w:t>
            </w:r>
          </w:p>
        </w:tc>
      </w:tr>
      <w:tr w:rsidR="0028513E" w:rsidRPr="0090373C" w:rsidTr="008E1D86">
        <w:trPr>
          <w:trHeight w:val="2320"/>
        </w:trPr>
        <w:tc>
          <w:tcPr>
            <w:tcW w:w="704" w:type="dxa"/>
            <w:hideMark/>
          </w:tcPr>
          <w:p w:rsidR="0028513E" w:rsidRPr="0090373C" w:rsidRDefault="0028513E" w:rsidP="008E1D86">
            <w:pPr>
              <w:jc w:val="center"/>
              <w:textAlignment w:val="baseline"/>
              <w:rPr>
                <w:b/>
                <w:color w:val="000000"/>
                <w:spacing w:val="2"/>
                <w:sz w:val="28"/>
                <w:szCs w:val="28"/>
              </w:rPr>
            </w:pPr>
            <w:r w:rsidRPr="0090373C">
              <w:rPr>
                <w:b/>
                <w:color w:val="000000"/>
                <w:spacing w:val="2"/>
                <w:sz w:val="28"/>
                <w:szCs w:val="28"/>
              </w:rPr>
              <w:t>8.</w:t>
            </w:r>
          </w:p>
        </w:tc>
        <w:tc>
          <w:tcPr>
            <w:tcW w:w="3402" w:type="dxa"/>
            <w:hideMark/>
          </w:tcPr>
          <w:p w:rsidR="0028513E" w:rsidRPr="0090373C" w:rsidRDefault="0028513E" w:rsidP="008E1D86">
            <w:pPr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0373C">
              <w:rPr>
                <w:color w:val="000000"/>
                <w:spacing w:val="2"/>
                <w:sz w:val="28"/>
                <w:szCs w:val="28"/>
              </w:rPr>
              <w:t xml:space="preserve">Трансформаторы электрические, статические электрические преобразователи, выпрямители, катушки индуктивности и </w:t>
            </w:r>
            <w:r w:rsidRPr="0090373C">
              <w:rPr>
                <w:color w:val="000000"/>
                <w:spacing w:val="2"/>
                <w:sz w:val="28"/>
                <w:szCs w:val="28"/>
              </w:rPr>
              <w:lastRenderedPageBreak/>
              <w:t>дроссели</w:t>
            </w:r>
          </w:p>
        </w:tc>
        <w:tc>
          <w:tcPr>
            <w:tcW w:w="2552" w:type="dxa"/>
            <w:hideMark/>
          </w:tcPr>
          <w:p w:rsidR="0028513E" w:rsidRPr="0090373C" w:rsidRDefault="0028513E" w:rsidP="008E1D86">
            <w:pPr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0373C">
              <w:rPr>
                <w:color w:val="000000"/>
                <w:spacing w:val="2"/>
                <w:sz w:val="28"/>
                <w:szCs w:val="28"/>
              </w:rPr>
              <w:lastRenderedPageBreak/>
              <w:t xml:space="preserve">Наличие соответствующего Индустриального сертификата, выданного Национальной палатой </w:t>
            </w:r>
            <w:r w:rsidRPr="0090373C">
              <w:rPr>
                <w:color w:val="000000"/>
                <w:spacing w:val="2"/>
                <w:sz w:val="28"/>
                <w:szCs w:val="28"/>
              </w:rPr>
              <w:lastRenderedPageBreak/>
              <w:t>предпринимателей Республики Казахстан «Атамекен»</w:t>
            </w:r>
          </w:p>
        </w:tc>
        <w:tc>
          <w:tcPr>
            <w:tcW w:w="2976" w:type="dxa"/>
            <w:hideMark/>
          </w:tcPr>
          <w:p w:rsidR="0028513E" w:rsidRPr="0090373C" w:rsidRDefault="0028513E" w:rsidP="008E1D86">
            <w:pPr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0373C">
              <w:rPr>
                <w:color w:val="000000"/>
                <w:spacing w:val="2"/>
                <w:sz w:val="28"/>
                <w:szCs w:val="28"/>
              </w:rPr>
              <w:lastRenderedPageBreak/>
              <w:t xml:space="preserve">Соответствие потенциального поставщика предъявляемому требованию определяется веб-порталом </w:t>
            </w:r>
            <w:r w:rsidRPr="0090373C">
              <w:rPr>
                <w:color w:val="000000"/>
                <w:spacing w:val="2"/>
                <w:sz w:val="28"/>
                <w:szCs w:val="28"/>
              </w:rPr>
              <w:lastRenderedPageBreak/>
              <w:t>автоматически на основе данных Национальной палатой предпринимателей Республики Казахстан «Атамекен»</w:t>
            </w:r>
          </w:p>
        </w:tc>
      </w:tr>
      <w:tr w:rsidR="0028513E" w:rsidRPr="0090373C" w:rsidTr="008E1D86">
        <w:trPr>
          <w:trHeight w:val="1086"/>
        </w:trPr>
        <w:tc>
          <w:tcPr>
            <w:tcW w:w="704" w:type="dxa"/>
            <w:hideMark/>
          </w:tcPr>
          <w:p w:rsidR="0028513E" w:rsidRPr="0090373C" w:rsidRDefault="0028513E" w:rsidP="008E1D86">
            <w:pPr>
              <w:jc w:val="center"/>
              <w:textAlignment w:val="baseline"/>
              <w:rPr>
                <w:b/>
                <w:color w:val="000000"/>
                <w:spacing w:val="2"/>
                <w:sz w:val="28"/>
                <w:szCs w:val="28"/>
              </w:rPr>
            </w:pPr>
            <w:r w:rsidRPr="0090373C">
              <w:rPr>
                <w:b/>
                <w:color w:val="000000"/>
                <w:spacing w:val="2"/>
                <w:sz w:val="28"/>
                <w:szCs w:val="28"/>
              </w:rPr>
              <w:lastRenderedPageBreak/>
              <w:t>9.</w:t>
            </w:r>
          </w:p>
        </w:tc>
        <w:tc>
          <w:tcPr>
            <w:tcW w:w="3402" w:type="dxa"/>
            <w:hideMark/>
          </w:tcPr>
          <w:p w:rsidR="0028513E" w:rsidRPr="0090373C" w:rsidRDefault="0028513E" w:rsidP="008E1D86">
            <w:pPr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0373C">
              <w:rPr>
                <w:color w:val="000000"/>
                <w:spacing w:val="2"/>
                <w:sz w:val="28"/>
                <w:szCs w:val="28"/>
              </w:rPr>
              <w:t>Провода изолированные (включая эмалированные или анодированные), кабели (включая коаксиальные кабели) и другие изолированные электрические проводники с соединительными приспособлениями или без них; кабели волоконно-оптические, составленные из волокон с индивидуальными оболочками, независимо от того, находятся они или нет в сборе с электропроводниками или соединительными приспособлениями</w:t>
            </w:r>
          </w:p>
        </w:tc>
        <w:tc>
          <w:tcPr>
            <w:tcW w:w="2552" w:type="dxa"/>
            <w:hideMark/>
          </w:tcPr>
          <w:p w:rsidR="0028513E" w:rsidRPr="0090373C" w:rsidRDefault="0028513E" w:rsidP="008E1D86">
            <w:pPr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0373C">
              <w:rPr>
                <w:color w:val="000000"/>
                <w:spacing w:val="2"/>
                <w:sz w:val="28"/>
                <w:szCs w:val="28"/>
              </w:rPr>
              <w:t>Наличие соответствующего Индустриального сертификата, выданного Национальной палатой предпринимателей Республики Казахстан «Атамекен»</w:t>
            </w:r>
          </w:p>
        </w:tc>
        <w:tc>
          <w:tcPr>
            <w:tcW w:w="2976" w:type="dxa"/>
            <w:hideMark/>
          </w:tcPr>
          <w:p w:rsidR="0028513E" w:rsidRPr="0090373C" w:rsidRDefault="0028513E" w:rsidP="008E1D86">
            <w:pPr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0373C">
              <w:rPr>
                <w:color w:val="000000"/>
                <w:spacing w:val="2"/>
                <w:sz w:val="28"/>
                <w:szCs w:val="28"/>
              </w:rPr>
              <w:t>Соответствие потенциального поставщика предъявляемому требованию определяется веб-порталом автоматически на основе данных Национальной палатой предпринимателей Республики Казахстан «Атамекен»</w:t>
            </w:r>
          </w:p>
        </w:tc>
      </w:tr>
    </w:tbl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tbl>
      <w:tblPr>
        <w:tblStyle w:val="1"/>
        <w:tblpPr w:leftFromText="180" w:rightFromText="180" w:vertAnchor="text" w:tblpXSpec="right" w:tblpY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8"/>
      </w:tblGrid>
      <w:tr w:rsidR="0028513E" w:rsidRPr="004536DA" w:rsidTr="008E1D86">
        <w:trPr>
          <w:trHeight w:val="1800"/>
        </w:trPr>
        <w:tc>
          <w:tcPr>
            <w:tcW w:w="4178" w:type="dxa"/>
            <w:hideMark/>
          </w:tcPr>
          <w:p w:rsidR="0028513E" w:rsidRPr="004536DA" w:rsidRDefault="0028513E" w:rsidP="00555E8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4536DA">
              <w:rPr>
                <w:color w:val="000000"/>
                <w:sz w:val="28"/>
                <w:szCs w:val="28"/>
              </w:rPr>
              <w:lastRenderedPageBreak/>
              <w:t xml:space="preserve">Приложение </w:t>
            </w:r>
            <w:r>
              <w:rPr>
                <w:color w:val="000000"/>
                <w:sz w:val="28"/>
                <w:szCs w:val="28"/>
              </w:rPr>
              <w:t>7</w:t>
            </w:r>
          </w:p>
          <w:p w:rsidR="003B29F3" w:rsidRDefault="003B29F3" w:rsidP="00555E81">
            <w:pPr>
              <w:jc w:val="center"/>
              <w:rPr>
                <w:sz w:val="28"/>
                <w:szCs w:val="28"/>
                <w:lang w:val="kk-KZ"/>
              </w:rPr>
            </w:pPr>
            <w:r w:rsidRPr="002B0FB8">
              <w:rPr>
                <w:sz w:val="28"/>
                <w:szCs w:val="28"/>
              </w:rPr>
              <w:t>к приказу</w:t>
            </w:r>
            <w:r>
              <w:rPr>
                <w:sz w:val="28"/>
                <w:szCs w:val="28"/>
                <w:lang w:val="kk-KZ"/>
              </w:rPr>
              <w:t xml:space="preserve"> исполняющего обязанности</w:t>
            </w:r>
          </w:p>
          <w:p w:rsidR="00555E81" w:rsidRDefault="003B29F3" w:rsidP="00555E81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Министра финансов </w:t>
            </w:r>
          </w:p>
          <w:p w:rsidR="003B29F3" w:rsidRDefault="003B29F3" w:rsidP="00555E81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Республики Казахстан</w:t>
            </w:r>
          </w:p>
          <w:p w:rsidR="003B29F3" w:rsidRDefault="003B29F3" w:rsidP="00555E81">
            <w:pPr>
              <w:jc w:val="center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от «  » _______ 2020 года</w:t>
            </w:r>
          </w:p>
          <w:p w:rsidR="0028513E" w:rsidRPr="004536DA" w:rsidRDefault="003B29F3" w:rsidP="00555E81">
            <w:pPr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kk-KZ"/>
              </w:rPr>
              <w:t>№____</w:t>
            </w:r>
          </w:p>
        </w:tc>
      </w:tr>
    </w:tbl>
    <w:p w:rsidR="0028513E" w:rsidRPr="004536DA" w:rsidRDefault="0028513E" w:rsidP="0028513E">
      <w:pPr>
        <w:rPr>
          <w:color w:val="000000"/>
          <w:sz w:val="28"/>
          <w:szCs w:val="28"/>
          <w:lang w:val="kk-KZ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Default="0028513E" w:rsidP="0028513E">
      <w:pPr>
        <w:rPr>
          <w:color w:val="000000"/>
          <w:sz w:val="28"/>
          <w:szCs w:val="28"/>
        </w:rPr>
      </w:pPr>
    </w:p>
    <w:p w:rsidR="0028513E" w:rsidRPr="00984F51" w:rsidRDefault="0028513E" w:rsidP="0028513E">
      <w:pPr>
        <w:ind w:left="5664"/>
        <w:jc w:val="center"/>
        <w:rPr>
          <w:color w:val="000000"/>
          <w:sz w:val="28"/>
          <w:szCs w:val="28"/>
        </w:rPr>
      </w:pPr>
      <w:r w:rsidRPr="00984F51">
        <w:rPr>
          <w:color w:val="000000"/>
          <w:sz w:val="28"/>
          <w:szCs w:val="28"/>
        </w:rPr>
        <w:t>Приложение 4-1</w:t>
      </w:r>
    </w:p>
    <w:p w:rsidR="0028513E" w:rsidRDefault="0028513E" w:rsidP="0028513E">
      <w:pPr>
        <w:ind w:left="5664"/>
        <w:jc w:val="center"/>
        <w:rPr>
          <w:color w:val="000000"/>
          <w:sz w:val="28"/>
          <w:szCs w:val="28"/>
        </w:rPr>
      </w:pPr>
      <w:r w:rsidRPr="00984F51">
        <w:rPr>
          <w:color w:val="000000"/>
          <w:sz w:val="28"/>
          <w:szCs w:val="28"/>
        </w:rPr>
        <w:t>к Правилам осуществления</w:t>
      </w:r>
    </w:p>
    <w:p w:rsidR="0028513E" w:rsidRPr="00984F51" w:rsidRDefault="0028513E" w:rsidP="0028513E">
      <w:pPr>
        <w:ind w:left="566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984F51">
        <w:rPr>
          <w:color w:val="000000"/>
          <w:sz w:val="28"/>
          <w:szCs w:val="28"/>
        </w:rPr>
        <w:t>осударственных закупок</w:t>
      </w:r>
    </w:p>
    <w:p w:rsidR="0028513E" w:rsidRPr="00984F51" w:rsidRDefault="0028513E" w:rsidP="0028513E">
      <w:pPr>
        <w:ind w:firstLine="5670"/>
        <w:jc w:val="center"/>
        <w:rPr>
          <w:color w:val="000000"/>
          <w:sz w:val="28"/>
          <w:szCs w:val="28"/>
        </w:rPr>
      </w:pPr>
    </w:p>
    <w:p w:rsidR="0028513E" w:rsidRPr="00984F51" w:rsidRDefault="0028513E" w:rsidP="0028513E">
      <w:pPr>
        <w:jc w:val="center"/>
        <w:rPr>
          <w:color w:val="000000"/>
          <w:sz w:val="28"/>
          <w:szCs w:val="28"/>
        </w:rPr>
      </w:pPr>
      <w:r w:rsidRPr="00984F51">
        <w:rPr>
          <w:color w:val="000000"/>
          <w:sz w:val="28"/>
          <w:szCs w:val="28"/>
        </w:rPr>
        <w:t>Условия включения в Перечень</w:t>
      </w:r>
    </w:p>
    <w:p w:rsidR="0028513E" w:rsidRDefault="0028513E" w:rsidP="0028513E">
      <w:pPr>
        <w:jc w:val="center"/>
        <w:rPr>
          <w:color w:val="000000"/>
          <w:sz w:val="28"/>
          <w:szCs w:val="28"/>
        </w:rPr>
      </w:pPr>
      <w:r w:rsidRPr="00984F51">
        <w:rPr>
          <w:color w:val="000000"/>
          <w:sz w:val="28"/>
          <w:szCs w:val="28"/>
        </w:rPr>
        <w:t>квалифицированных потенциальных поставщиков</w:t>
      </w:r>
    </w:p>
    <w:p w:rsidR="0028513E" w:rsidRDefault="0028513E" w:rsidP="0028513E">
      <w:pPr>
        <w:ind w:firstLine="5670"/>
        <w:jc w:val="center"/>
        <w:rPr>
          <w:color w:val="000000"/>
          <w:sz w:val="28"/>
          <w:szCs w:val="28"/>
        </w:rPr>
      </w:pPr>
    </w:p>
    <w:tbl>
      <w:tblPr>
        <w:tblStyle w:val="18"/>
        <w:tblW w:w="9634" w:type="dxa"/>
        <w:tblLayout w:type="fixed"/>
        <w:tblLook w:val="04A0" w:firstRow="1" w:lastRow="0" w:firstColumn="1" w:lastColumn="0" w:noHBand="0" w:noVBand="1"/>
      </w:tblPr>
      <w:tblGrid>
        <w:gridCol w:w="704"/>
        <w:gridCol w:w="3402"/>
        <w:gridCol w:w="2552"/>
        <w:gridCol w:w="2976"/>
      </w:tblGrid>
      <w:tr w:rsidR="0028513E" w:rsidRPr="00984F51" w:rsidTr="008E1D86">
        <w:trPr>
          <w:trHeight w:val="454"/>
        </w:trPr>
        <w:tc>
          <w:tcPr>
            <w:tcW w:w="704" w:type="dxa"/>
            <w:hideMark/>
          </w:tcPr>
          <w:p w:rsidR="0028513E" w:rsidRPr="0090373C" w:rsidRDefault="0028513E" w:rsidP="008E1D86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0373C">
              <w:rPr>
                <w:color w:val="000000"/>
                <w:spacing w:val="2"/>
                <w:sz w:val="28"/>
                <w:szCs w:val="28"/>
              </w:rPr>
              <w:t>№</w:t>
            </w:r>
          </w:p>
        </w:tc>
        <w:tc>
          <w:tcPr>
            <w:tcW w:w="3402" w:type="dxa"/>
            <w:hideMark/>
          </w:tcPr>
          <w:p w:rsidR="0028513E" w:rsidRPr="0090373C" w:rsidRDefault="0028513E" w:rsidP="008E1D86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0373C">
              <w:rPr>
                <w:color w:val="000000"/>
                <w:spacing w:val="2"/>
                <w:sz w:val="28"/>
                <w:szCs w:val="28"/>
              </w:rPr>
              <w:t>Наименование товаров, работ, услуг</w:t>
            </w:r>
          </w:p>
        </w:tc>
        <w:tc>
          <w:tcPr>
            <w:tcW w:w="2552" w:type="dxa"/>
            <w:hideMark/>
          </w:tcPr>
          <w:p w:rsidR="0028513E" w:rsidRPr="0090373C" w:rsidRDefault="0028513E" w:rsidP="008E1D86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0373C">
              <w:rPr>
                <w:color w:val="000000"/>
                <w:spacing w:val="2"/>
                <w:sz w:val="28"/>
                <w:szCs w:val="28"/>
              </w:rPr>
              <w:t>Условия включения в Перечень</w:t>
            </w:r>
          </w:p>
        </w:tc>
        <w:tc>
          <w:tcPr>
            <w:tcW w:w="2976" w:type="dxa"/>
            <w:hideMark/>
          </w:tcPr>
          <w:p w:rsidR="0028513E" w:rsidRPr="0090373C" w:rsidRDefault="0028513E" w:rsidP="008E1D86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0373C">
              <w:rPr>
                <w:color w:val="000000"/>
                <w:spacing w:val="2"/>
                <w:sz w:val="28"/>
                <w:szCs w:val="28"/>
              </w:rPr>
              <w:t>Примечание</w:t>
            </w:r>
          </w:p>
        </w:tc>
      </w:tr>
      <w:tr w:rsidR="0028513E" w:rsidRPr="00984F51" w:rsidTr="008E1D86">
        <w:trPr>
          <w:trHeight w:val="983"/>
        </w:trPr>
        <w:tc>
          <w:tcPr>
            <w:tcW w:w="704" w:type="dxa"/>
            <w:hideMark/>
          </w:tcPr>
          <w:p w:rsidR="0028513E" w:rsidRPr="0090373C" w:rsidRDefault="0028513E" w:rsidP="008E1D86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0373C">
              <w:rPr>
                <w:color w:val="000000"/>
                <w:spacing w:val="2"/>
                <w:sz w:val="28"/>
                <w:szCs w:val="28"/>
              </w:rPr>
              <w:t>1.</w:t>
            </w:r>
          </w:p>
        </w:tc>
        <w:tc>
          <w:tcPr>
            <w:tcW w:w="3402" w:type="dxa"/>
            <w:hideMark/>
          </w:tcPr>
          <w:p w:rsidR="0028513E" w:rsidRPr="0090373C" w:rsidRDefault="0028513E" w:rsidP="008E1D86">
            <w:pPr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0373C">
              <w:rPr>
                <w:color w:val="000000"/>
                <w:spacing w:val="2"/>
                <w:sz w:val="28"/>
                <w:szCs w:val="28"/>
              </w:rPr>
              <w:t>Мебельная продукция</w:t>
            </w:r>
          </w:p>
        </w:tc>
        <w:tc>
          <w:tcPr>
            <w:tcW w:w="2552" w:type="dxa"/>
            <w:hideMark/>
          </w:tcPr>
          <w:p w:rsidR="0028513E" w:rsidRPr="0090373C" w:rsidRDefault="0028513E" w:rsidP="008E1D86">
            <w:pPr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0373C">
              <w:rPr>
                <w:color w:val="000000"/>
                <w:spacing w:val="2"/>
                <w:sz w:val="28"/>
                <w:szCs w:val="28"/>
              </w:rPr>
              <w:t>Наличие Индустриального сертификата, выданного Национальной палатой предпринимателей Республики Казахстан «Атамекен» производителю товаров мебельной промышленности</w:t>
            </w:r>
          </w:p>
        </w:tc>
        <w:tc>
          <w:tcPr>
            <w:tcW w:w="2976" w:type="dxa"/>
            <w:hideMark/>
          </w:tcPr>
          <w:p w:rsidR="0028513E" w:rsidRPr="0090373C" w:rsidRDefault="0028513E" w:rsidP="008E1D86">
            <w:pPr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0373C">
              <w:rPr>
                <w:color w:val="000000"/>
                <w:spacing w:val="2"/>
                <w:sz w:val="28"/>
                <w:szCs w:val="28"/>
              </w:rPr>
              <w:t>Соответствие потенциального поставщика предъявляемому требованию определяется веб-порталом автоматически на основе данных Национальной палатой предпринимателей Республики Казахстан «Атамекен»</w:t>
            </w:r>
          </w:p>
        </w:tc>
      </w:tr>
      <w:tr w:rsidR="0028513E" w:rsidRPr="00984F51" w:rsidTr="008E1D86">
        <w:trPr>
          <w:trHeight w:val="1402"/>
        </w:trPr>
        <w:tc>
          <w:tcPr>
            <w:tcW w:w="704" w:type="dxa"/>
            <w:hideMark/>
          </w:tcPr>
          <w:p w:rsidR="0028513E" w:rsidRPr="0090373C" w:rsidRDefault="0028513E" w:rsidP="008E1D86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0373C">
              <w:rPr>
                <w:color w:val="000000"/>
                <w:spacing w:val="2"/>
                <w:sz w:val="28"/>
                <w:szCs w:val="28"/>
              </w:rPr>
              <w:t>2.</w:t>
            </w:r>
          </w:p>
        </w:tc>
        <w:tc>
          <w:tcPr>
            <w:tcW w:w="3402" w:type="dxa"/>
            <w:hideMark/>
          </w:tcPr>
          <w:p w:rsidR="0028513E" w:rsidRPr="0090373C" w:rsidRDefault="0028513E" w:rsidP="008E1D86">
            <w:pPr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0373C">
              <w:rPr>
                <w:color w:val="000000"/>
                <w:spacing w:val="2"/>
                <w:sz w:val="28"/>
                <w:szCs w:val="28"/>
              </w:rPr>
              <w:t>Товары легкой промышленности</w:t>
            </w:r>
          </w:p>
        </w:tc>
        <w:tc>
          <w:tcPr>
            <w:tcW w:w="2552" w:type="dxa"/>
            <w:hideMark/>
          </w:tcPr>
          <w:p w:rsidR="0028513E" w:rsidRPr="0090373C" w:rsidRDefault="0028513E" w:rsidP="008E1D86">
            <w:pPr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0373C">
              <w:rPr>
                <w:color w:val="000000"/>
                <w:spacing w:val="2"/>
                <w:sz w:val="28"/>
                <w:szCs w:val="28"/>
              </w:rPr>
              <w:t xml:space="preserve">Наличие Индустриального сертификата, выданного Национальной палатой предпринимателей Республики Казахстан </w:t>
            </w:r>
            <w:r w:rsidRPr="0090373C">
              <w:rPr>
                <w:color w:val="000000"/>
                <w:spacing w:val="2"/>
                <w:sz w:val="28"/>
                <w:szCs w:val="28"/>
              </w:rPr>
              <w:lastRenderedPageBreak/>
              <w:t>«Атамекен» производителю товаров легкой промышленности</w:t>
            </w:r>
          </w:p>
        </w:tc>
        <w:tc>
          <w:tcPr>
            <w:tcW w:w="2976" w:type="dxa"/>
            <w:hideMark/>
          </w:tcPr>
          <w:p w:rsidR="0028513E" w:rsidRPr="0090373C" w:rsidRDefault="0028513E" w:rsidP="008E1D86">
            <w:pPr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0373C">
              <w:rPr>
                <w:color w:val="000000"/>
                <w:spacing w:val="2"/>
                <w:sz w:val="28"/>
                <w:szCs w:val="28"/>
              </w:rPr>
              <w:lastRenderedPageBreak/>
              <w:t xml:space="preserve">Соответствие потенциального поставщика предъявляемому требованию определяется веб-порталом автоматически на основе данных </w:t>
            </w:r>
            <w:r w:rsidRPr="0090373C">
              <w:rPr>
                <w:color w:val="000000"/>
                <w:spacing w:val="2"/>
                <w:sz w:val="28"/>
                <w:szCs w:val="28"/>
              </w:rPr>
              <w:lastRenderedPageBreak/>
              <w:t>Национальной палатой предпринимателей Республики Казахстан «Атамекен»</w:t>
            </w:r>
          </w:p>
        </w:tc>
      </w:tr>
      <w:tr w:rsidR="0028513E" w:rsidRPr="00984F51" w:rsidTr="008E1D86">
        <w:trPr>
          <w:trHeight w:val="2370"/>
        </w:trPr>
        <w:tc>
          <w:tcPr>
            <w:tcW w:w="704" w:type="dxa"/>
            <w:hideMark/>
          </w:tcPr>
          <w:p w:rsidR="0028513E" w:rsidRPr="0090373C" w:rsidRDefault="0028513E" w:rsidP="008E1D86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0373C">
              <w:rPr>
                <w:color w:val="000000"/>
                <w:spacing w:val="2"/>
                <w:sz w:val="28"/>
                <w:szCs w:val="28"/>
              </w:rPr>
              <w:lastRenderedPageBreak/>
              <w:t>3.</w:t>
            </w:r>
          </w:p>
        </w:tc>
        <w:tc>
          <w:tcPr>
            <w:tcW w:w="3402" w:type="dxa"/>
            <w:hideMark/>
          </w:tcPr>
          <w:p w:rsidR="0028513E" w:rsidRPr="0090373C" w:rsidRDefault="0028513E" w:rsidP="008E1D86">
            <w:pPr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0373C">
              <w:rPr>
                <w:color w:val="000000"/>
                <w:spacing w:val="2"/>
                <w:sz w:val="28"/>
                <w:szCs w:val="28"/>
              </w:rPr>
              <w:t>Товары, относящиеся к категориям (согласно классификатору объектов информатизации) программного обеспечения и продукции электронной промышленности, включенным в реестр доверенного программного обеспечения и продукции электронной промышленности</w:t>
            </w:r>
          </w:p>
        </w:tc>
        <w:tc>
          <w:tcPr>
            <w:tcW w:w="2552" w:type="dxa"/>
            <w:hideMark/>
          </w:tcPr>
          <w:p w:rsidR="0028513E" w:rsidRPr="0090373C" w:rsidRDefault="0028513E" w:rsidP="008E1D86">
            <w:pPr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0373C">
              <w:rPr>
                <w:color w:val="000000"/>
                <w:spacing w:val="2"/>
                <w:sz w:val="28"/>
                <w:szCs w:val="28"/>
              </w:rPr>
              <w:t>Нахождение товара потенциального поставщика в реестре доверенного программного обеспечения и продукции электронной промышленности, формируемого уполномоченным органом в сфере обеспечения информационной безопасности</w:t>
            </w:r>
          </w:p>
        </w:tc>
        <w:tc>
          <w:tcPr>
            <w:tcW w:w="2976" w:type="dxa"/>
            <w:hideMark/>
          </w:tcPr>
          <w:p w:rsidR="0028513E" w:rsidRPr="0090373C" w:rsidRDefault="0028513E" w:rsidP="008E1D86">
            <w:pPr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0373C">
              <w:rPr>
                <w:color w:val="000000"/>
                <w:spacing w:val="2"/>
                <w:sz w:val="28"/>
                <w:szCs w:val="28"/>
              </w:rPr>
              <w:t>Соответствие потенциального поставщика предъявляемому требованию определяется веб-порталом автоматически на основе данных уполномоченного органа в сфере обеспечения информационной безопасности, формирующего реестр доверенного программного обеспечения и продукции электронной промышленности</w:t>
            </w:r>
          </w:p>
        </w:tc>
      </w:tr>
      <w:tr w:rsidR="0028513E" w:rsidRPr="00984F51" w:rsidTr="008E1D86">
        <w:trPr>
          <w:trHeight w:val="811"/>
        </w:trPr>
        <w:tc>
          <w:tcPr>
            <w:tcW w:w="704" w:type="dxa"/>
            <w:hideMark/>
          </w:tcPr>
          <w:p w:rsidR="0028513E" w:rsidRPr="0090373C" w:rsidRDefault="0028513E" w:rsidP="008E1D86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0373C">
              <w:rPr>
                <w:color w:val="000000"/>
                <w:spacing w:val="2"/>
                <w:sz w:val="28"/>
                <w:szCs w:val="28"/>
              </w:rPr>
              <w:t>4.</w:t>
            </w:r>
          </w:p>
        </w:tc>
        <w:tc>
          <w:tcPr>
            <w:tcW w:w="3402" w:type="dxa"/>
            <w:hideMark/>
          </w:tcPr>
          <w:p w:rsidR="0028513E" w:rsidRPr="0090373C" w:rsidRDefault="0028513E" w:rsidP="008E1D86">
            <w:pPr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0373C">
              <w:rPr>
                <w:color w:val="000000"/>
                <w:spacing w:val="2"/>
                <w:sz w:val="28"/>
                <w:szCs w:val="28"/>
              </w:rPr>
              <w:t>Услуги по созданию и развитию объектов информатизации</w:t>
            </w:r>
          </w:p>
        </w:tc>
        <w:tc>
          <w:tcPr>
            <w:tcW w:w="2552" w:type="dxa"/>
            <w:hideMark/>
          </w:tcPr>
          <w:p w:rsidR="0028513E" w:rsidRPr="0090373C" w:rsidRDefault="0028513E" w:rsidP="008E1D86">
            <w:pPr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0373C">
              <w:rPr>
                <w:color w:val="000000"/>
                <w:spacing w:val="2"/>
                <w:sz w:val="28"/>
                <w:szCs w:val="28"/>
              </w:rPr>
              <w:t>Наличие соответствующего Индустриального сертификата, выданного Национальной палатой предпринимателей Республики Казахстан «Атамекен»</w:t>
            </w:r>
          </w:p>
        </w:tc>
        <w:tc>
          <w:tcPr>
            <w:tcW w:w="2976" w:type="dxa"/>
            <w:hideMark/>
          </w:tcPr>
          <w:p w:rsidR="0028513E" w:rsidRPr="0090373C" w:rsidRDefault="0028513E" w:rsidP="008E1D86">
            <w:pPr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0373C">
              <w:rPr>
                <w:color w:val="000000"/>
                <w:spacing w:val="2"/>
                <w:sz w:val="28"/>
                <w:szCs w:val="28"/>
              </w:rPr>
              <w:t>Соответствие потенциального поставщика предъявляемому требованию определяется веб-порталом автоматически на основе данных Национальной палатой предпринимателей Республики Казахстан «Атамекен»</w:t>
            </w:r>
          </w:p>
        </w:tc>
      </w:tr>
      <w:tr w:rsidR="0028513E" w:rsidRPr="00984F51" w:rsidTr="008E1D86">
        <w:trPr>
          <w:trHeight w:val="2787"/>
        </w:trPr>
        <w:tc>
          <w:tcPr>
            <w:tcW w:w="704" w:type="dxa"/>
            <w:hideMark/>
          </w:tcPr>
          <w:p w:rsidR="0028513E" w:rsidRPr="0090373C" w:rsidRDefault="0028513E" w:rsidP="008E1D86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0373C">
              <w:rPr>
                <w:color w:val="000000"/>
                <w:spacing w:val="2"/>
                <w:sz w:val="28"/>
                <w:szCs w:val="28"/>
              </w:rPr>
              <w:lastRenderedPageBreak/>
              <w:t>5.</w:t>
            </w:r>
          </w:p>
        </w:tc>
        <w:tc>
          <w:tcPr>
            <w:tcW w:w="3402" w:type="dxa"/>
            <w:hideMark/>
          </w:tcPr>
          <w:p w:rsidR="0028513E" w:rsidRPr="0090373C" w:rsidRDefault="0028513E" w:rsidP="008E1D86">
            <w:pPr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0373C">
              <w:rPr>
                <w:color w:val="000000"/>
                <w:spacing w:val="2"/>
                <w:sz w:val="28"/>
                <w:szCs w:val="28"/>
              </w:rPr>
              <w:t>Автомобили легковые и прочие моторные транспортные средства, предназначенные главным образом для перевозки людей (кроме моторных транспортных средств товарной позиции 8702), включая грузопассажирские автомобили-фургоны и гоночные автомобили</w:t>
            </w:r>
          </w:p>
        </w:tc>
        <w:tc>
          <w:tcPr>
            <w:tcW w:w="2552" w:type="dxa"/>
            <w:hideMark/>
          </w:tcPr>
          <w:p w:rsidR="0028513E" w:rsidRPr="0090373C" w:rsidRDefault="0028513E" w:rsidP="008E1D86">
            <w:pPr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0373C">
              <w:rPr>
                <w:color w:val="000000"/>
                <w:spacing w:val="2"/>
                <w:sz w:val="28"/>
                <w:szCs w:val="28"/>
              </w:rPr>
              <w:t>Наличие соответствующего Индустриального сертификата, выданного Национальной палатой предпринимателей Республики Казахстан «Атамекен»</w:t>
            </w:r>
          </w:p>
        </w:tc>
        <w:tc>
          <w:tcPr>
            <w:tcW w:w="2976" w:type="dxa"/>
            <w:hideMark/>
          </w:tcPr>
          <w:p w:rsidR="0028513E" w:rsidRPr="0090373C" w:rsidRDefault="0028513E" w:rsidP="008E1D86">
            <w:pPr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0373C">
              <w:rPr>
                <w:color w:val="000000"/>
                <w:spacing w:val="2"/>
                <w:sz w:val="28"/>
                <w:szCs w:val="28"/>
              </w:rPr>
              <w:t>Соответствие потенциального поставщика предъявляемому требованию определяется веб-порталом автоматически на основе данных Национальной палатой предпринимателей Республики Казахстан «Атамекен»</w:t>
            </w:r>
          </w:p>
        </w:tc>
      </w:tr>
      <w:tr w:rsidR="0028513E" w:rsidRPr="00984F51" w:rsidTr="008E1D86">
        <w:trPr>
          <w:trHeight w:val="1402"/>
        </w:trPr>
        <w:tc>
          <w:tcPr>
            <w:tcW w:w="704" w:type="dxa"/>
            <w:hideMark/>
          </w:tcPr>
          <w:p w:rsidR="0028513E" w:rsidRPr="0090373C" w:rsidRDefault="0028513E" w:rsidP="008E1D86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0373C">
              <w:rPr>
                <w:color w:val="000000"/>
                <w:spacing w:val="2"/>
                <w:sz w:val="28"/>
                <w:szCs w:val="28"/>
              </w:rPr>
              <w:t>6.</w:t>
            </w:r>
          </w:p>
        </w:tc>
        <w:tc>
          <w:tcPr>
            <w:tcW w:w="3402" w:type="dxa"/>
            <w:hideMark/>
          </w:tcPr>
          <w:p w:rsidR="0028513E" w:rsidRPr="0090373C" w:rsidRDefault="0028513E" w:rsidP="008E1D86">
            <w:pPr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0373C">
              <w:rPr>
                <w:color w:val="000000"/>
                <w:spacing w:val="2"/>
                <w:sz w:val="28"/>
                <w:szCs w:val="28"/>
              </w:rPr>
              <w:t>Трансформаторы электрические, статические электрические преобразователи, выпрямители, катушки индуктивности и дроссели</w:t>
            </w:r>
          </w:p>
        </w:tc>
        <w:tc>
          <w:tcPr>
            <w:tcW w:w="2552" w:type="dxa"/>
            <w:hideMark/>
          </w:tcPr>
          <w:p w:rsidR="0028513E" w:rsidRPr="0090373C" w:rsidRDefault="0028513E" w:rsidP="008E1D86">
            <w:pPr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0373C">
              <w:rPr>
                <w:color w:val="000000"/>
                <w:spacing w:val="2"/>
                <w:sz w:val="28"/>
                <w:szCs w:val="28"/>
              </w:rPr>
              <w:t>Наличие соответствующего Индустриального сертификата, выданного Национальной палатой предпринимателей Республики Казахстан «Атамекен»</w:t>
            </w:r>
          </w:p>
        </w:tc>
        <w:tc>
          <w:tcPr>
            <w:tcW w:w="2976" w:type="dxa"/>
            <w:hideMark/>
          </w:tcPr>
          <w:p w:rsidR="0028513E" w:rsidRPr="0090373C" w:rsidRDefault="0028513E" w:rsidP="008E1D86">
            <w:pPr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0373C">
              <w:rPr>
                <w:color w:val="000000"/>
                <w:spacing w:val="2"/>
                <w:sz w:val="28"/>
                <w:szCs w:val="28"/>
              </w:rPr>
              <w:t>Соответствие потенциального поставщика предъявляемому требованию определяется веб-порталом автоматически на основе данных Национальной палатой предпринимателей Республики Казахстан «Атамекен»</w:t>
            </w:r>
          </w:p>
        </w:tc>
      </w:tr>
      <w:tr w:rsidR="0028513E" w:rsidRPr="00984F51" w:rsidTr="008E1D86">
        <w:trPr>
          <w:trHeight w:val="1086"/>
        </w:trPr>
        <w:tc>
          <w:tcPr>
            <w:tcW w:w="704" w:type="dxa"/>
            <w:hideMark/>
          </w:tcPr>
          <w:p w:rsidR="0028513E" w:rsidRPr="0090373C" w:rsidRDefault="0028513E" w:rsidP="008E1D86">
            <w:pPr>
              <w:jc w:val="center"/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0373C">
              <w:rPr>
                <w:color w:val="000000"/>
                <w:spacing w:val="2"/>
                <w:sz w:val="28"/>
                <w:szCs w:val="28"/>
              </w:rPr>
              <w:t>7.</w:t>
            </w:r>
          </w:p>
        </w:tc>
        <w:tc>
          <w:tcPr>
            <w:tcW w:w="3402" w:type="dxa"/>
            <w:hideMark/>
          </w:tcPr>
          <w:p w:rsidR="0028513E" w:rsidRPr="0090373C" w:rsidRDefault="0028513E" w:rsidP="008E1D86">
            <w:pPr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0373C">
              <w:rPr>
                <w:color w:val="000000"/>
                <w:spacing w:val="2"/>
                <w:sz w:val="28"/>
                <w:szCs w:val="28"/>
              </w:rPr>
              <w:t xml:space="preserve">Провода изолированные (включая эмалированные или анодированные), кабели (включая коаксиальные кабели) и другие изолированные электрические проводники с соединительными приспособлениями или без них; кабели волоконно-оптические, составленные из волокон с индивидуальными </w:t>
            </w:r>
            <w:r w:rsidRPr="0090373C">
              <w:rPr>
                <w:color w:val="000000"/>
                <w:spacing w:val="2"/>
                <w:sz w:val="28"/>
                <w:szCs w:val="28"/>
              </w:rPr>
              <w:lastRenderedPageBreak/>
              <w:t>оболочками, независимо от того, находятся они или нет в сборе с электропроводниками или соединительными приспособлениями</w:t>
            </w:r>
          </w:p>
        </w:tc>
        <w:tc>
          <w:tcPr>
            <w:tcW w:w="2552" w:type="dxa"/>
            <w:hideMark/>
          </w:tcPr>
          <w:p w:rsidR="0028513E" w:rsidRPr="0090373C" w:rsidRDefault="0028513E" w:rsidP="008E1D86">
            <w:pPr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0373C">
              <w:rPr>
                <w:color w:val="000000"/>
                <w:spacing w:val="2"/>
                <w:sz w:val="28"/>
                <w:szCs w:val="28"/>
              </w:rPr>
              <w:lastRenderedPageBreak/>
              <w:t>Наличие соответствующего Индустриального сертификата, выданного Национальной палатой предпринимателей Республики Казахстан «Атамекен»</w:t>
            </w:r>
          </w:p>
        </w:tc>
        <w:tc>
          <w:tcPr>
            <w:tcW w:w="2976" w:type="dxa"/>
            <w:hideMark/>
          </w:tcPr>
          <w:p w:rsidR="0028513E" w:rsidRPr="0090373C" w:rsidRDefault="0028513E" w:rsidP="008E1D86">
            <w:pPr>
              <w:textAlignment w:val="baseline"/>
              <w:rPr>
                <w:color w:val="000000"/>
                <w:spacing w:val="2"/>
                <w:sz w:val="28"/>
                <w:szCs w:val="28"/>
              </w:rPr>
            </w:pPr>
            <w:r w:rsidRPr="0090373C">
              <w:rPr>
                <w:color w:val="000000"/>
                <w:spacing w:val="2"/>
                <w:sz w:val="28"/>
                <w:szCs w:val="28"/>
              </w:rPr>
              <w:t>Соответствие потенциального поставщика предъявляемому требованию определяется веб-порталом автоматически на основе данных Национальной палатой предпринимателей Республики Казахстан «Атамекен»</w:t>
            </w:r>
          </w:p>
        </w:tc>
      </w:tr>
    </w:tbl>
    <w:p w:rsidR="0028513E" w:rsidRDefault="0028513E" w:rsidP="0028513E">
      <w:pPr>
        <w:rPr>
          <w:color w:val="000000"/>
          <w:sz w:val="28"/>
          <w:szCs w:val="28"/>
        </w:rPr>
      </w:pPr>
    </w:p>
    <w:p w:rsidR="0099366C" w:rsidRDefault="0099366C" w:rsidP="00B5779B">
      <w:pPr>
        <w:jc w:val="center"/>
        <w:rPr>
          <w:b/>
          <w:sz w:val="28"/>
          <w:szCs w:val="28"/>
        </w:rPr>
      </w:pPr>
    </w:p>
    <w:p w:rsidR="001C455E" w:rsidRDefault="001C455E"/>
    <w:p w:rsidR="001C455E" w:rsidRDefault="0069683F">
      <w:r>
        <w:rPr>
          <w:sz w:val="20"/>
          <w:u w:val="single"/>
        </w:rPr>
        <w:t>Результаты согласования</w:t>
      </w:r>
    </w:p>
    <w:p w:rsidR="001C455E" w:rsidRDefault="0069683F">
      <w:r>
        <w:rPr>
          <w:sz w:val="20"/>
        </w:rPr>
        <w:t>Министерство финансов РК - директор Департамента Мурат Бухарбаевич Адилханов, 30.01.2020 15:58:46, положительный результат проверки ЭЦП</w:t>
      </w:r>
    </w:p>
    <w:p w:rsidR="001C455E" w:rsidRDefault="0069683F">
      <w:r>
        <w:rPr>
          <w:sz w:val="20"/>
        </w:rPr>
        <w:t>Министерство юстиции РК - Вице-министр Алмат Курмангазыевич Мадалиев, 30.01.2020 19:09:23, положительный результат проверки ЭЦП</w:t>
      </w:r>
    </w:p>
    <w:p w:rsidR="001C455E" w:rsidRDefault="0069683F">
      <w:r>
        <w:rPr>
          <w:sz w:val="20"/>
          <w:u w:val="single"/>
        </w:rPr>
        <w:t>Результаты подписания</w:t>
      </w:r>
    </w:p>
    <w:p w:rsidR="001C455E" w:rsidRDefault="0069683F">
      <w:r>
        <w:rPr>
          <w:sz w:val="20"/>
        </w:rPr>
        <w:t>Министерство финансов РК - и.о Министра финансов Б. Шолпанкулов, 31.01.2020 09:42:57, положительный результат проверки ЭЦП</w:t>
      </w:r>
    </w:p>
    <w:sectPr w:rsidR="001C455E" w:rsidSect="0003316E">
      <w:headerReference w:type="default" r:id="rId7"/>
      <w:footerReference w:type="default" r:id="rId8"/>
      <w:footerReference w:type="first" r:id="rId9"/>
      <w:pgSz w:w="11906" w:h="16838"/>
      <w:pgMar w:top="1418" w:right="851" w:bottom="1418" w:left="1418" w:header="709" w:footer="709" w:gutter="0"/>
      <w:pgNumType w:start="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32C" w:rsidRDefault="004D532C" w:rsidP="0028513E">
      <w:r>
        <w:separator/>
      </w:r>
    </w:p>
  </w:endnote>
  <w:endnote w:type="continuationSeparator" w:id="0">
    <w:p w:rsidR="004D532C" w:rsidRDefault="004D532C" w:rsidP="00285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55E" w:rsidRDefault="0069683F">
    <w:pPr>
      <w:jc w:val="center"/>
    </w:pPr>
    <w:r>
      <w:t>Нормативтік құқықтық актілерді мемлекеттік тіркеудің тізіліміне №  болып енгізілді</w:t>
    </w:r>
  </w:p>
  <w:p w:rsidR="00AD6DF3" w:rsidRDefault="00AD6DF3"/>
  <w:p w:rsidR="001C455E" w:rsidRDefault="0069683F">
    <w:pPr>
      <w:jc w:val="center"/>
    </w:pPr>
    <w:r>
      <w:t>ИС «ИПГО». Копия электронного документа. Дата  31.01.2020.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55E" w:rsidRDefault="0069683F">
    <w:pPr>
      <w:jc w:val="center"/>
    </w:pPr>
    <w:r>
      <w:t>ИС «ИПГО». Копия электронного документа. Дата  31.01.2020.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32C" w:rsidRDefault="004D532C" w:rsidP="0028513E">
      <w:r>
        <w:separator/>
      </w:r>
    </w:p>
  </w:footnote>
  <w:footnote w:type="continuationSeparator" w:id="0">
    <w:p w:rsidR="004D532C" w:rsidRDefault="004D532C" w:rsidP="002851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8191366"/>
      <w:docPartObj>
        <w:docPartGallery w:val="Page Numbers (Top of Page)"/>
        <w:docPartUnique/>
      </w:docPartObj>
    </w:sdtPr>
    <w:sdtEndPr/>
    <w:sdtContent>
      <w:p w:rsidR="0028513E" w:rsidRDefault="0028513E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58FA">
          <w:rPr>
            <w:noProof/>
          </w:rPr>
          <w:t>8</w:t>
        </w:r>
        <w:r>
          <w:fldChar w:fldCharType="end"/>
        </w:r>
      </w:p>
    </w:sdtContent>
  </w:sdt>
  <w:p w:rsidR="0028513E" w:rsidRDefault="0028513E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66C"/>
    <w:rsid w:val="0000750D"/>
    <w:rsid w:val="0003316E"/>
    <w:rsid w:val="000D68F9"/>
    <w:rsid w:val="001416AD"/>
    <w:rsid w:val="00196968"/>
    <w:rsid w:val="001C455E"/>
    <w:rsid w:val="0028513E"/>
    <w:rsid w:val="002B0FB8"/>
    <w:rsid w:val="002E524A"/>
    <w:rsid w:val="00380A66"/>
    <w:rsid w:val="003A0A3A"/>
    <w:rsid w:val="003B29F3"/>
    <w:rsid w:val="004458FA"/>
    <w:rsid w:val="004D532C"/>
    <w:rsid w:val="00555E81"/>
    <w:rsid w:val="00664407"/>
    <w:rsid w:val="0069683F"/>
    <w:rsid w:val="006C383C"/>
    <w:rsid w:val="008909D7"/>
    <w:rsid w:val="0099366C"/>
    <w:rsid w:val="00AD6DF3"/>
    <w:rsid w:val="00B5779B"/>
    <w:rsid w:val="00C0569E"/>
    <w:rsid w:val="00F4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uiPriority w:val="59"/>
    <w:rsid w:val="00285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3"/>
    <w:uiPriority w:val="59"/>
    <w:rsid w:val="00285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3"/>
    <w:uiPriority w:val="59"/>
    <w:rsid w:val="00285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0"/>
    <w:basedOn w:val="a1"/>
    <w:next w:val="a3"/>
    <w:uiPriority w:val="59"/>
    <w:rsid w:val="00285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3"/>
    <w:uiPriority w:val="59"/>
    <w:rsid w:val="00285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3"/>
    <w:uiPriority w:val="59"/>
    <w:rsid w:val="00285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next w:val="a3"/>
    <w:uiPriority w:val="59"/>
    <w:rsid w:val="00285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28513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851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8513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851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6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366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99366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99366C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9936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99366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9936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366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366C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">
    <w:name w:val="Сетка таблицы1"/>
    <w:basedOn w:val="a1"/>
    <w:uiPriority w:val="59"/>
    <w:rsid w:val="00285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next w:val="a3"/>
    <w:uiPriority w:val="59"/>
    <w:rsid w:val="00285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next w:val="a3"/>
    <w:uiPriority w:val="59"/>
    <w:rsid w:val="00285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0"/>
    <w:basedOn w:val="a1"/>
    <w:next w:val="a3"/>
    <w:uiPriority w:val="59"/>
    <w:rsid w:val="00285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next w:val="a3"/>
    <w:uiPriority w:val="59"/>
    <w:rsid w:val="00285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">
    <w:name w:val="Сетка таблицы112"/>
    <w:basedOn w:val="a1"/>
    <w:next w:val="a3"/>
    <w:uiPriority w:val="59"/>
    <w:rsid w:val="00285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">
    <w:name w:val="Сетка таблицы113"/>
    <w:basedOn w:val="a1"/>
    <w:next w:val="a3"/>
    <w:uiPriority w:val="59"/>
    <w:rsid w:val="002851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28513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2851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28513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28513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2559</Words>
  <Characters>14589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Дәулетберді Гаухар</dc:creator>
  <cp:lastModifiedBy>Аяулым Хусаинова</cp:lastModifiedBy>
  <cp:revision>2</cp:revision>
  <dcterms:created xsi:type="dcterms:W3CDTF">2020-02-03T04:41:00Z</dcterms:created>
  <dcterms:modified xsi:type="dcterms:W3CDTF">2020-02-03T04:41:00Z</dcterms:modified>
</cp:coreProperties>
</file>